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308" w:rsidRDefault="00D22308" w:rsidP="007F2898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общеобразовательное учреждение «Кашинская СОШ» имени Героя России А.И. </w:t>
      </w:r>
      <w:proofErr w:type="spellStart"/>
      <w:r>
        <w:rPr>
          <w:sz w:val="28"/>
          <w:szCs w:val="28"/>
        </w:rPr>
        <w:t>Сугакова</w:t>
      </w:r>
      <w:proofErr w:type="spellEnd"/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8"/>
      </w:tblGrid>
      <w:tr w:rsidR="004B4F9B" w:rsidTr="004B4F9B">
        <w:tc>
          <w:tcPr>
            <w:tcW w:w="5040" w:type="dxa"/>
          </w:tcPr>
          <w:p w:rsidR="004B4F9B" w:rsidRDefault="004B4F9B" w:rsidP="004B4F9B">
            <w:pPr>
              <w:rPr>
                <w:rFonts w:eastAsia="Calibri"/>
                <w:lang w:eastAsia="en-US"/>
              </w:rPr>
            </w:pPr>
            <w:r>
              <w:t>Принято</w:t>
            </w:r>
          </w:p>
          <w:p w:rsidR="004B4F9B" w:rsidRDefault="004B4F9B" w:rsidP="004B4F9B">
            <w:r>
              <w:t>Педагогическим советом</w:t>
            </w:r>
          </w:p>
          <w:p w:rsidR="004B4F9B" w:rsidRDefault="004B4F9B" w:rsidP="004B4F9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t xml:space="preserve">Протокол </w:t>
            </w:r>
            <w:r>
              <w:rPr>
                <w:u w:val="single"/>
              </w:rPr>
              <w:t>№ от «</w:t>
            </w:r>
            <w:proofErr w:type="gramStart"/>
            <w:r>
              <w:rPr>
                <w:u w:val="single"/>
              </w:rPr>
              <w:t>31»08.2020</w:t>
            </w:r>
            <w:proofErr w:type="gramEnd"/>
          </w:p>
        </w:tc>
        <w:tc>
          <w:tcPr>
            <w:tcW w:w="5040" w:type="dxa"/>
          </w:tcPr>
          <w:p w:rsidR="004B4F9B" w:rsidRDefault="004B4F9B" w:rsidP="004B4F9B">
            <w:pPr>
              <w:jc w:val="center"/>
              <w:rPr>
                <w:rFonts w:eastAsia="Calibri"/>
                <w:lang w:eastAsia="en-US"/>
              </w:rPr>
            </w:pPr>
            <w:r>
              <w:t xml:space="preserve">      Утверждаю</w:t>
            </w:r>
          </w:p>
          <w:p w:rsidR="004B4F9B" w:rsidRDefault="004B4F9B" w:rsidP="004B4F9B">
            <w:pPr>
              <w:jc w:val="center"/>
            </w:pPr>
            <w:r>
              <w:t xml:space="preserve">              Директора школы</w:t>
            </w:r>
          </w:p>
          <w:p w:rsidR="004B4F9B" w:rsidRDefault="004B4F9B" w:rsidP="004B4F9B">
            <w:pPr>
              <w:jc w:val="right"/>
            </w:pPr>
            <w:r>
              <w:t>___________В.В. Косарева</w:t>
            </w:r>
          </w:p>
          <w:p w:rsidR="004B4F9B" w:rsidRDefault="004B4F9B" w:rsidP="004B4F9B">
            <w:pPr>
              <w:spacing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t xml:space="preserve">Приказ </w:t>
            </w:r>
            <w:r>
              <w:rPr>
                <w:u w:val="single"/>
              </w:rPr>
              <w:t>№ от «31» 08.2020</w:t>
            </w:r>
          </w:p>
        </w:tc>
      </w:tr>
    </w:tbl>
    <w:p w:rsidR="004B4F9B" w:rsidRDefault="004B4F9B" w:rsidP="004B4F9B">
      <w:pPr>
        <w:jc w:val="center"/>
        <w:rPr>
          <w:rFonts w:eastAsia="Calibri"/>
          <w:sz w:val="28"/>
          <w:szCs w:val="28"/>
          <w:lang w:eastAsia="en-US"/>
        </w:rPr>
      </w:pPr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</w:p>
    <w:p w:rsidR="004B4F9B" w:rsidRDefault="004B4F9B" w:rsidP="004B4F9B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предмету «Химия»</w:t>
      </w:r>
    </w:p>
    <w:p w:rsidR="004B4F9B" w:rsidRDefault="000C7D78" w:rsidP="004B4F9B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10</w:t>
      </w:r>
      <w:r w:rsidR="004B4F9B">
        <w:rPr>
          <w:sz w:val="28"/>
          <w:szCs w:val="28"/>
        </w:rPr>
        <w:t xml:space="preserve"> класса на 2020-2021 учебный год</w:t>
      </w:r>
    </w:p>
    <w:p w:rsidR="004B4F9B" w:rsidRDefault="004B4F9B" w:rsidP="004B4F9B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среднее общее образование</w:t>
      </w:r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Составитель: Ефременко виктория Валентиновна,</w:t>
      </w:r>
    </w:p>
    <w:p w:rsidR="004B4F9B" w:rsidRDefault="004B4F9B" w:rsidP="004B4F9B">
      <w:pPr>
        <w:jc w:val="center"/>
        <w:rPr>
          <w:sz w:val="28"/>
          <w:szCs w:val="28"/>
        </w:rPr>
      </w:pPr>
      <w:r>
        <w:rPr>
          <w:sz w:val="28"/>
          <w:szCs w:val="28"/>
        </w:rPr>
        <w:t>учитель биологии и химии</w:t>
      </w:r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</w:p>
    <w:p w:rsidR="004B4F9B" w:rsidRDefault="004B4F9B" w:rsidP="004B4F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Кашино</w:t>
      </w:r>
      <w:proofErr w:type="spellEnd"/>
    </w:p>
    <w:p w:rsidR="004B4F9B" w:rsidRDefault="004B4F9B" w:rsidP="004B4F9B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7F2898" w:rsidRDefault="007F2898" w:rsidP="00D22308">
      <w:pPr>
        <w:jc w:val="center"/>
        <w:rPr>
          <w:b/>
        </w:rPr>
      </w:pPr>
      <w:r>
        <w:rPr>
          <w:b/>
        </w:rPr>
        <w:lastRenderedPageBreak/>
        <w:t xml:space="preserve">1 </w:t>
      </w:r>
      <w:r w:rsidRPr="0015240C">
        <w:rPr>
          <w:b/>
        </w:rPr>
        <w:t>Пояснительная записка</w:t>
      </w:r>
    </w:p>
    <w:p w:rsidR="00D22308" w:rsidRPr="00D22308" w:rsidRDefault="00D22308" w:rsidP="00D22308">
      <w:pPr>
        <w:jc w:val="center"/>
        <w:rPr>
          <w:sz w:val="28"/>
          <w:szCs w:val="28"/>
        </w:rPr>
      </w:pPr>
    </w:p>
    <w:p w:rsidR="007F2898" w:rsidRDefault="007F2898" w:rsidP="007F2898">
      <w:pPr>
        <w:pStyle w:val="a6"/>
        <w:spacing w:before="0" w:beforeAutospacing="0" w:after="0" w:afterAutospacing="0"/>
        <w:jc w:val="both"/>
        <w:textAlignment w:val="top"/>
      </w:pPr>
      <w:r>
        <w:t>1 Рабочая программа разработана на основе:</w:t>
      </w:r>
    </w:p>
    <w:p w:rsidR="007F2898" w:rsidRDefault="00E33D40" w:rsidP="00E33D40">
      <w:pPr>
        <w:jc w:val="both"/>
      </w:pPr>
      <w:r>
        <w:t xml:space="preserve">          </w:t>
      </w:r>
      <w:r w:rsidR="007F2898">
        <w:t>-</w:t>
      </w:r>
      <w:r w:rsidR="007F2898" w:rsidRPr="001515A7">
        <w:t xml:space="preserve"> </w:t>
      </w:r>
      <w:r w:rsidR="004B4F9B">
        <w:t>программы курса химии для   10</w:t>
      </w:r>
      <w:r w:rsidRPr="00E33D40">
        <w:t>-11 классов общеобразовательных</w:t>
      </w:r>
      <w:r w:rsidR="004B4F9B">
        <w:t xml:space="preserve"> учреждений (базовый уровень)</w:t>
      </w:r>
      <w:r w:rsidRPr="00E33D40">
        <w:t>.  Авторы: О.С. Габриелян</w:t>
      </w:r>
      <w:r w:rsidR="004B4F9B">
        <w:t xml:space="preserve">, </w:t>
      </w:r>
      <w:r w:rsidR="004B4F9B" w:rsidRPr="004B4F9B">
        <w:t>И. Г. Остроумов, С. А. Сладков</w:t>
      </w:r>
      <w:r w:rsidR="004B4F9B" w:rsidRPr="00E33D40">
        <w:t xml:space="preserve"> </w:t>
      </w:r>
      <w:proofErr w:type="gramStart"/>
      <w:r w:rsidR="004B4F9B">
        <w:t>–  М.</w:t>
      </w:r>
      <w:proofErr w:type="gramEnd"/>
      <w:r w:rsidR="004B4F9B">
        <w:t xml:space="preserve"> Просвещение, 2019</w:t>
      </w:r>
      <w:r w:rsidRPr="00E33D40">
        <w:t>. -78</w:t>
      </w:r>
      <w:r>
        <w:t>с.)</w:t>
      </w:r>
    </w:p>
    <w:p w:rsidR="007F2898" w:rsidRDefault="007F2898" w:rsidP="007F2898">
      <w:pPr>
        <w:pStyle w:val="a6"/>
        <w:spacing w:before="0" w:beforeAutospacing="0" w:after="0" w:afterAutospacing="0"/>
        <w:ind w:firstLine="567"/>
        <w:jc w:val="both"/>
        <w:textAlignment w:val="top"/>
      </w:pPr>
      <w:r>
        <w:t>-учебного</w:t>
      </w:r>
      <w:r w:rsidR="00D47FC5">
        <w:t xml:space="preserve"> плана МКОУ «Кашинская СОШ»</w:t>
      </w:r>
      <w:r w:rsidR="00CE68C1">
        <w:t xml:space="preserve"> имени Героя России А.И. </w:t>
      </w:r>
      <w:proofErr w:type="spellStart"/>
      <w:proofErr w:type="gramStart"/>
      <w:r w:rsidR="00CE68C1">
        <w:t>Сугакова</w:t>
      </w:r>
      <w:proofErr w:type="spellEnd"/>
      <w:r w:rsidR="00CE68C1">
        <w:t xml:space="preserve"> </w:t>
      </w:r>
      <w:r w:rsidR="00D47FC5">
        <w:t xml:space="preserve"> </w:t>
      </w:r>
      <w:r w:rsidR="004B4F9B">
        <w:t>на</w:t>
      </w:r>
      <w:proofErr w:type="gramEnd"/>
      <w:r w:rsidR="004B4F9B">
        <w:t xml:space="preserve"> текущий учебный</w:t>
      </w:r>
      <w:r>
        <w:t xml:space="preserve"> год;</w:t>
      </w:r>
    </w:p>
    <w:p w:rsidR="007F2898" w:rsidRDefault="007F2898" w:rsidP="007F2898">
      <w:pPr>
        <w:pStyle w:val="a6"/>
        <w:spacing w:before="0" w:beforeAutospacing="0" w:after="0" w:afterAutospacing="0"/>
        <w:ind w:firstLine="567"/>
        <w:jc w:val="both"/>
        <w:textAlignment w:val="top"/>
      </w:pPr>
      <w:r>
        <w:t>-федерального перечня учебников;</w:t>
      </w:r>
    </w:p>
    <w:p w:rsidR="007F2898" w:rsidRDefault="007F2898" w:rsidP="007F2898">
      <w:pPr>
        <w:pStyle w:val="a6"/>
        <w:spacing w:before="0" w:beforeAutospacing="0" w:after="0" w:afterAutospacing="0"/>
        <w:ind w:firstLine="567"/>
        <w:jc w:val="both"/>
        <w:textAlignment w:val="top"/>
      </w:pPr>
      <w:r>
        <w:t>-положения о рабочих программах</w:t>
      </w:r>
      <w:r w:rsidR="00CE68C1">
        <w:t xml:space="preserve"> </w:t>
      </w:r>
      <w:r w:rsidR="006E147A">
        <w:t xml:space="preserve">МКОУ «Кашинская СОШ» </w:t>
      </w:r>
      <w:r w:rsidR="00CE68C1">
        <w:t xml:space="preserve">имени Героя России А.И. </w:t>
      </w:r>
      <w:proofErr w:type="spellStart"/>
      <w:r w:rsidR="00CE68C1">
        <w:t>Сугакова</w:t>
      </w:r>
      <w:proofErr w:type="spellEnd"/>
      <w:r>
        <w:t xml:space="preserve">. </w:t>
      </w:r>
    </w:p>
    <w:p w:rsidR="007F2898" w:rsidRDefault="007F2898" w:rsidP="007F2898">
      <w:pPr>
        <w:pStyle w:val="a6"/>
        <w:spacing w:before="0" w:beforeAutospacing="0" w:after="0" w:afterAutospacing="0"/>
        <w:jc w:val="both"/>
        <w:textAlignment w:val="top"/>
      </w:pPr>
      <w:r>
        <w:t>2 Использование учебно-методического компонента</w:t>
      </w:r>
    </w:p>
    <w:p w:rsidR="007F2898" w:rsidRPr="00E212D2" w:rsidRDefault="00E33D40" w:rsidP="00E212D2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t xml:space="preserve">          </w:t>
      </w:r>
      <w:r>
        <w:rPr>
          <w:rFonts w:eastAsiaTheme="minorHAnsi"/>
          <w:lang w:eastAsia="en-US"/>
        </w:rPr>
        <w:t xml:space="preserve">- учебник. Химия. 10 класс </w:t>
      </w:r>
      <w:r w:rsidR="004B4F9B">
        <w:rPr>
          <w:rFonts w:eastAsiaTheme="minorHAnsi"/>
          <w:lang w:eastAsia="en-US"/>
        </w:rPr>
        <w:t>базовый</w:t>
      </w:r>
      <w:r>
        <w:rPr>
          <w:rFonts w:eastAsiaTheme="minorHAnsi"/>
          <w:lang w:eastAsia="en-US"/>
        </w:rPr>
        <w:t xml:space="preserve"> уровень /</w:t>
      </w:r>
      <w:proofErr w:type="spellStart"/>
      <w:r>
        <w:rPr>
          <w:rFonts w:eastAsiaTheme="minorHAnsi"/>
          <w:lang w:eastAsia="en-US"/>
        </w:rPr>
        <w:t>О.С.Габриелян</w:t>
      </w:r>
      <w:proofErr w:type="spellEnd"/>
      <w:r>
        <w:rPr>
          <w:rFonts w:eastAsiaTheme="minorHAnsi"/>
          <w:lang w:eastAsia="en-US"/>
        </w:rPr>
        <w:t xml:space="preserve">, </w:t>
      </w:r>
      <w:r w:rsidR="004B4F9B" w:rsidRPr="004B4F9B">
        <w:t>И. Г. Остроумов, С. А. Сладков</w:t>
      </w:r>
      <w:r w:rsidR="004B4F9B">
        <w:rPr>
          <w:rFonts w:eastAsiaTheme="minorHAnsi"/>
          <w:lang w:eastAsia="en-US"/>
        </w:rPr>
        <w:t>. Издательство Просвещение</w:t>
      </w:r>
      <w:r w:rsidR="00B91DF4">
        <w:rPr>
          <w:rFonts w:eastAsiaTheme="minorHAnsi"/>
          <w:lang w:eastAsia="en-US"/>
        </w:rPr>
        <w:t>. 20</w:t>
      </w:r>
      <w:r w:rsidR="004B4F9B">
        <w:rPr>
          <w:rFonts w:eastAsiaTheme="minorHAnsi"/>
          <w:lang w:eastAsia="en-US"/>
        </w:rPr>
        <w:t>20</w:t>
      </w:r>
      <w:r w:rsidR="008E20DB">
        <w:rPr>
          <w:rFonts w:eastAsiaTheme="minorHAnsi"/>
          <w:lang w:eastAsia="en-US"/>
        </w:rPr>
        <w:t xml:space="preserve"> г.</w:t>
      </w:r>
    </w:p>
    <w:p w:rsidR="007F2898" w:rsidRDefault="007F2898" w:rsidP="007F2898">
      <w:pPr>
        <w:pStyle w:val="a6"/>
        <w:spacing w:before="0" w:beforeAutospacing="0" w:after="0" w:afterAutospacing="0"/>
        <w:ind w:firstLine="567"/>
        <w:jc w:val="both"/>
        <w:textAlignment w:val="top"/>
      </w:pPr>
    </w:p>
    <w:p w:rsidR="007F2898" w:rsidRDefault="006E147A" w:rsidP="00E212D2">
      <w:pPr>
        <w:pStyle w:val="21"/>
        <w:spacing w:after="0" w:line="240" w:lineRule="auto"/>
        <w:ind w:firstLine="720"/>
        <w:jc w:val="center"/>
        <w:rPr>
          <w:b/>
        </w:rPr>
      </w:pPr>
      <w:r>
        <w:rPr>
          <w:b/>
        </w:rPr>
        <w:t>2 Требования к уровню подготовки обучающихся</w:t>
      </w:r>
      <w:r w:rsidR="007F2898" w:rsidRPr="006E4999">
        <w:t xml:space="preserve"> </w:t>
      </w:r>
    </w:p>
    <w:p w:rsidR="00E212D2" w:rsidRDefault="00E212D2" w:rsidP="00E212D2">
      <w:pPr>
        <w:pStyle w:val="a6"/>
        <w:spacing w:before="0" w:beforeAutospacing="0" w:after="0" w:afterAutospacing="0"/>
      </w:pPr>
      <w:r>
        <w:rPr>
          <w:b/>
          <w:bCs/>
        </w:rPr>
        <w:t>Личностные результаты</w:t>
      </w:r>
      <w:r>
        <w:t>:</w:t>
      </w:r>
    </w:p>
    <w:p w:rsidR="00E212D2" w:rsidRDefault="00E212D2" w:rsidP="00E212D2">
      <w:pPr>
        <w:pStyle w:val="a6"/>
        <w:numPr>
          <w:ilvl w:val="0"/>
          <w:numId w:val="7"/>
        </w:numPr>
        <w:spacing w:before="0" w:beforeAutospacing="0" w:after="0" w:afterAutospacing="0" w:line="294" w:lineRule="atLeast"/>
        <w:ind w:left="0"/>
      </w:pPr>
      <w:r>
        <w:t>формирование чувства гордости за российскую химическую науку;</w:t>
      </w:r>
    </w:p>
    <w:p w:rsidR="00E212D2" w:rsidRDefault="00E212D2" w:rsidP="00E212D2">
      <w:pPr>
        <w:pStyle w:val="a6"/>
        <w:numPr>
          <w:ilvl w:val="0"/>
          <w:numId w:val="7"/>
        </w:numPr>
        <w:spacing w:before="0" w:beforeAutospacing="0" w:after="0" w:afterAutospacing="0" w:line="294" w:lineRule="atLeast"/>
        <w:ind w:left="0"/>
      </w:pPr>
      <w:r>
        <w:t>формирование целостного мировоззрения, соответствующего современному уровню развития химии как науки и общественной практики, а также социальному, культурному, языковому и духовному многообразию современного мира;</w:t>
      </w:r>
    </w:p>
    <w:p w:rsidR="00E212D2" w:rsidRDefault="00E212D2" w:rsidP="00E212D2">
      <w:pPr>
        <w:pStyle w:val="a6"/>
        <w:numPr>
          <w:ilvl w:val="0"/>
          <w:numId w:val="7"/>
        </w:numPr>
        <w:spacing w:before="0" w:beforeAutospacing="0" w:after="0" w:afterAutospacing="0" w:line="294" w:lineRule="atLeast"/>
        <w:ind w:left="0"/>
      </w:pPr>
      <w: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будущей профессии;</w:t>
      </w:r>
    </w:p>
    <w:p w:rsidR="00E212D2" w:rsidRDefault="00E212D2" w:rsidP="00E212D2">
      <w:pPr>
        <w:pStyle w:val="a6"/>
        <w:numPr>
          <w:ilvl w:val="0"/>
          <w:numId w:val="7"/>
        </w:numPr>
        <w:spacing w:before="0" w:beforeAutospacing="0" w:after="0" w:afterAutospacing="0" w:line="294" w:lineRule="atLeast"/>
        <w:ind w:left="0"/>
      </w:pPr>
      <w: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E212D2" w:rsidRDefault="00E212D2" w:rsidP="00E212D2">
      <w:pPr>
        <w:pStyle w:val="a6"/>
        <w:numPr>
          <w:ilvl w:val="0"/>
          <w:numId w:val="7"/>
        </w:numPr>
        <w:spacing w:before="0" w:beforeAutospacing="0" w:after="0" w:afterAutospacing="0" w:line="294" w:lineRule="atLeast"/>
        <w:ind w:left="0"/>
      </w:pPr>
      <w: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E212D2" w:rsidRDefault="00E212D2" w:rsidP="00E212D2">
      <w:pPr>
        <w:pStyle w:val="a6"/>
        <w:numPr>
          <w:ilvl w:val="0"/>
          <w:numId w:val="7"/>
        </w:numPr>
        <w:spacing w:before="0" w:beforeAutospacing="0" w:after="0" w:afterAutospacing="0" w:line="294" w:lineRule="atLeast"/>
        <w:ind w:left="0"/>
      </w:pPr>
      <w: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E212D2" w:rsidRDefault="00E212D2" w:rsidP="00E212D2">
      <w:pPr>
        <w:pStyle w:val="a6"/>
        <w:numPr>
          <w:ilvl w:val="0"/>
          <w:numId w:val="7"/>
        </w:numPr>
        <w:spacing w:before="0" w:beforeAutospacing="0" w:after="0" w:afterAutospacing="0" w:line="294" w:lineRule="atLeast"/>
        <w:ind w:left="0"/>
      </w:pPr>
      <w: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E212D2" w:rsidRDefault="00E212D2" w:rsidP="00E212D2">
      <w:pPr>
        <w:pStyle w:val="a6"/>
        <w:numPr>
          <w:ilvl w:val="0"/>
          <w:numId w:val="7"/>
        </w:numPr>
        <w:spacing w:before="0" w:beforeAutospacing="0" w:after="0" w:afterAutospacing="0" w:line="294" w:lineRule="atLeast"/>
        <w:ind w:left="0"/>
      </w:pPr>
      <w:r>
        <w:t xml:space="preserve">развитие способности к решению творческих задач, умения находить адекватные способы поведения и взаимодействия с партнерами во время учебной и </w:t>
      </w:r>
      <w:proofErr w:type="spellStart"/>
      <w:r>
        <w:t>внеучебной</w:t>
      </w:r>
      <w:proofErr w:type="spellEnd"/>
      <w:r>
        <w:t xml:space="preserve">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(учебная, поисково-исследовательская, проектная, и др.)</w:t>
      </w:r>
    </w:p>
    <w:p w:rsidR="00E212D2" w:rsidRDefault="00E212D2" w:rsidP="00E212D2">
      <w:pPr>
        <w:pStyle w:val="a6"/>
        <w:spacing w:before="0" w:beforeAutospacing="0" w:after="0" w:afterAutospacing="0"/>
      </w:pPr>
      <w:proofErr w:type="spellStart"/>
      <w:r>
        <w:rPr>
          <w:b/>
          <w:bCs/>
        </w:rPr>
        <w:t>Метапредметные</w:t>
      </w:r>
      <w:proofErr w:type="spellEnd"/>
      <w:r>
        <w:t> </w:t>
      </w:r>
      <w:r>
        <w:rPr>
          <w:b/>
          <w:bCs/>
        </w:rPr>
        <w:t>результаты:</w:t>
      </w:r>
    </w:p>
    <w:p w:rsidR="00E212D2" w:rsidRDefault="00E212D2" w:rsidP="00E212D2">
      <w:pPr>
        <w:pStyle w:val="a6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t>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E212D2" w:rsidRDefault="00E212D2" w:rsidP="00E212D2">
      <w:pPr>
        <w:pStyle w:val="a6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t>умение планировать пути достижения целей на основе самостоятельного анализа условий и средств достижения этих целей,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</w:r>
    </w:p>
    <w:p w:rsidR="00E212D2" w:rsidRDefault="00E212D2" w:rsidP="00E212D2">
      <w:pPr>
        <w:pStyle w:val="a6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t>понимание проблемы, умение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:rsidR="00E212D2" w:rsidRDefault="00E212D2" w:rsidP="00E212D2">
      <w:pPr>
        <w:pStyle w:val="a6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lastRenderedPageBreak/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 и познавательных универсальных учебных действий;</w:t>
      </w:r>
    </w:p>
    <w:p w:rsidR="00E212D2" w:rsidRDefault="00E212D2" w:rsidP="00E212D2">
      <w:pPr>
        <w:pStyle w:val="a6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t>умение извлекать информацию из различных источников (включая средства массовой информации, компакт-диски учебного назначения, ресурсы сети Интернет), умение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E212D2" w:rsidRDefault="00E212D2" w:rsidP="00E212D2">
      <w:pPr>
        <w:pStyle w:val="a6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:rsidR="00E212D2" w:rsidRDefault="00E212D2" w:rsidP="00E212D2">
      <w:pPr>
        <w:pStyle w:val="a6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t>умение организовать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:rsidR="00E212D2" w:rsidRDefault="00E212D2" w:rsidP="00E212D2">
      <w:pPr>
        <w:pStyle w:val="a6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t>умение выполнять познавательные и практические задания, в том числе проектные;</w:t>
      </w:r>
    </w:p>
    <w:p w:rsidR="00E212D2" w:rsidRDefault="00E212D2" w:rsidP="00E212D2">
      <w:pPr>
        <w:pStyle w:val="a6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t>формирование умения самостоятельно и аргументировано оценивать свои действия и действия одноклассников, содержательно обосновывая правильность или ошибочность результата, а также свои возможности в достижении цели определенной сложности;</w:t>
      </w:r>
    </w:p>
    <w:p w:rsidR="00E212D2" w:rsidRDefault="00E212D2" w:rsidP="00E212D2">
      <w:pPr>
        <w:pStyle w:val="a6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t>умение работать в группе.</w:t>
      </w:r>
    </w:p>
    <w:p w:rsidR="00E212D2" w:rsidRDefault="00E212D2" w:rsidP="00E212D2">
      <w:pPr>
        <w:pStyle w:val="a6"/>
        <w:spacing w:before="0" w:beforeAutospacing="0" w:after="0" w:afterAutospacing="0"/>
      </w:pPr>
      <w:r>
        <w:rPr>
          <w:b/>
          <w:bCs/>
        </w:rPr>
        <w:t>Предметные результаты:</w:t>
      </w:r>
    </w:p>
    <w:p w:rsidR="00E212D2" w:rsidRDefault="00E212D2" w:rsidP="00E212D2">
      <w:pPr>
        <w:pStyle w:val="a6"/>
        <w:numPr>
          <w:ilvl w:val="0"/>
          <w:numId w:val="9"/>
        </w:numPr>
        <w:spacing w:before="0" w:beforeAutospacing="0" w:after="0" w:afterAutospacing="0" w:line="294" w:lineRule="atLeast"/>
        <w:ind w:left="0"/>
      </w:pPr>
      <w:r>
        <w:t>осознание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возрастающей «химизации» многих сфер жизни современного общества; осознание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E212D2" w:rsidRDefault="00E212D2" w:rsidP="00E212D2">
      <w:pPr>
        <w:pStyle w:val="a6"/>
        <w:numPr>
          <w:ilvl w:val="0"/>
          <w:numId w:val="9"/>
        </w:numPr>
        <w:spacing w:before="0" w:beforeAutospacing="0" w:after="0" w:afterAutospacing="0" w:line="294" w:lineRule="atLeast"/>
        <w:ind w:left="0"/>
      </w:pPr>
      <w: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органическими веществами, используемыми в повседневной жизни; умением анализировать и планировать экологически безопасное поведение;</w:t>
      </w:r>
    </w:p>
    <w:p w:rsidR="00E212D2" w:rsidRDefault="00E212D2" w:rsidP="00E212D2">
      <w:pPr>
        <w:pStyle w:val="a6"/>
        <w:numPr>
          <w:ilvl w:val="0"/>
          <w:numId w:val="9"/>
        </w:numPr>
        <w:spacing w:before="0" w:beforeAutospacing="0" w:after="0" w:afterAutospacing="0" w:line="294" w:lineRule="atLeast"/>
        <w:ind w:left="0"/>
      </w:pPr>
      <w:r>
        <w:t>формирование систематизированных представлений об органических веществах, их превращениях и практическом применении; овладение понятийным аппаратом и символическим языком химии;</w:t>
      </w:r>
    </w:p>
    <w:p w:rsidR="00E212D2" w:rsidRDefault="00E212D2" w:rsidP="00E212D2">
      <w:pPr>
        <w:pStyle w:val="a6"/>
        <w:numPr>
          <w:ilvl w:val="0"/>
          <w:numId w:val="9"/>
        </w:numPr>
        <w:spacing w:before="0" w:beforeAutospacing="0" w:after="0" w:afterAutospacing="0" w:line="294" w:lineRule="atLeast"/>
        <w:ind w:left="0"/>
      </w:pPr>
      <w:r>
        <w:t>формирование умений устанавливать связи между реально наблюдаемыми химическими явлениями и процессами, объяснять причины многообразия веществ, зависимость их свойств от состава и строения, а также обусловленность применения веществ особенностями их свойств;</w:t>
      </w:r>
    </w:p>
    <w:p w:rsidR="00E212D2" w:rsidRDefault="00E212D2" w:rsidP="00E212D2">
      <w:pPr>
        <w:pStyle w:val="a6"/>
        <w:numPr>
          <w:ilvl w:val="0"/>
          <w:numId w:val="9"/>
        </w:numPr>
        <w:spacing w:before="0" w:beforeAutospacing="0" w:after="0" w:afterAutospacing="0" w:line="294" w:lineRule="atLeast"/>
        <w:ind w:left="0"/>
      </w:pPr>
      <w:r>
        <w:t>приобретение опыта применения химических методов изучения веществ и их превращений: наблюдение за свойствами веществ, условиями протекания химических реакций; проведение опытов и химических экспериментов различной сложности с использованием лабораторного оборудования и приборов;</w:t>
      </w:r>
    </w:p>
    <w:p w:rsidR="00E212D2" w:rsidRDefault="00E212D2" w:rsidP="00E212D2">
      <w:pPr>
        <w:pStyle w:val="a6"/>
        <w:numPr>
          <w:ilvl w:val="0"/>
          <w:numId w:val="9"/>
        </w:numPr>
        <w:spacing w:before="0" w:beforeAutospacing="0" w:after="0" w:afterAutospacing="0" w:line="294" w:lineRule="atLeast"/>
        <w:ind w:left="0"/>
      </w:pPr>
      <w: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E212D2" w:rsidRDefault="00E212D2" w:rsidP="00E212D2">
      <w:pPr>
        <w:pStyle w:val="a6"/>
        <w:numPr>
          <w:ilvl w:val="0"/>
          <w:numId w:val="9"/>
        </w:numPr>
        <w:spacing w:before="0" w:beforeAutospacing="0" w:after="0" w:afterAutospacing="0" w:line="294" w:lineRule="atLeast"/>
        <w:ind w:left="0"/>
      </w:pPr>
      <w:r>
        <w:t>овладение приемами работы с информацией химического содержания, представленной в разной форме;</w:t>
      </w:r>
    </w:p>
    <w:p w:rsidR="00E212D2" w:rsidRDefault="00E212D2" w:rsidP="00E212D2">
      <w:pPr>
        <w:pStyle w:val="a6"/>
        <w:numPr>
          <w:ilvl w:val="0"/>
          <w:numId w:val="9"/>
        </w:numPr>
        <w:spacing w:before="0" w:beforeAutospacing="0" w:after="0" w:afterAutospacing="0" w:line="294" w:lineRule="atLeast"/>
        <w:ind w:left="0"/>
      </w:pPr>
      <w:r>
        <w:t>создание основы для формирования интереса к расширенному и углубленному получению химических знаний для дельнейшего их применения в качестве сферы своей профессиональной деятельности.</w:t>
      </w:r>
    </w:p>
    <w:p w:rsidR="00E212D2" w:rsidRDefault="00E212D2" w:rsidP="00E212D2">
      <w:pPr>
        <w:pStyle w:val="a6"/>
        <w:spacing w:before="0" w:beforeAutospacing="0" w:after="0" w:afterAutospacing="0"/>
      </w:pPr>
      <w:r>
        <w:t>Кроме того, в результате изучения химии ученик должен:</w:t>
      </w:r>
    </w:p>
    <w:p w:rsidR="00E212D2" w:rsidRDefault="00E212D2" w:rsidP="00E212D2">
      <w:pPr>
        <w:pStyle w:val="a6"/>
        <w:spacing w:before="0" w:beforeAutospacing="0" w:after="0" w:afterAutospacing="0"/>
      </w:pPr>
      <w:r>
        <w:rPr>
          <w:b/>
          <w:bCs/>
        </w:rPr>
        <w:t>знать и понимать:</w:t>
      </w:r>
    </w:p>
    <w:p w:rsidR="00E212D2" w:rsidRDefault="00E212D2" w:rsidP="00E212D2">
      <w:pPr>
        <w:pStyle w:val="a6"/>
        <w:spacing w:before="0" w:beforeAutospacing="0" w:after="0" w:afterAutospacing="0"/>
      </w:pPr>
      <w:r>
        <w:lastRenderedPageBreak/>
        <w:t>• </w:t>
      </w:r>
      <w:r>
        <w:rPr>
          <w:b/>
          <w:bCs/>
          <w:i/>
          <w:iCs/>
        </w:rPr>
        <w:t>химические понятия:</w:t>
      </w:r>
      <w:r>
        <w:t xml:space="preserve"> углеродный скелет, радикалы, функциональные группы, гомология, структурная и пространственная изомерия, пространственное строение органических соединений, гибридизация </w:t>
      </w:r>
      <w:proofErr w:type="spellStart"/>
      <w:r>
        <w:t>орбиталей</w:t>
      </w:r>
      <w:proofErr w:type="spellEnd"/>
      <w:r>
        <w:t xml:space="preserve">, индуктивный и </w:t>
      </w:r>
      <w:proofErr w:type="spellStart"/>
      <w:r>
        <w:t>мезомерный</w:t>
      </w:r>
      <w:proofErr w:type="spellEnd"/>
      <w:r>
        <w:t xml:space="preserve"> эффекты, </w:t>
      </w:r>
      <w:proofErr w:type="spellStart"/>
      <w:r>
        <w:t>электрофил</w:t>
      </w:r>
      <w:proofErr w:type="spellEnd"/>
      <w:r>
        <w:t xml:space="preserve">, </w:t>
      </w:r>
      <w:proofErr w:type="spellStart"/>
      <w:r>
        <w:t>нуклеофил</w:t>
      </w:r>
      <w:proofErr w:type="spellEnd"/>
      <w:r>
        <w:t>; вещество, химический элемент, атом, молекула, масса атомов и молекул, ион, радикал, аллотропия, нуклиды и изотопы, атомные </w:t>
      </w:r>
      <w:r>
        <w:rPr>
          <w:i/>
          <w:iCs/>
        </w:rPr>
        <w:t>s</w:t>
      </w:r>
      <w:r>
        <w:t>-, </w:t>
      </w:r>
      <w:r>
        <w:rPr>
          <w:i/>
          <w:iCs/>
        </w:rPr>
        <w:t>p</w:t>
      </w:r>
      <w:r>
        <w:t>-, </w:t>
      </w:r>
      <w:r>
        <w:rPr>
          <w:i/>
          <w:iCs/>
        </w:rPr>
        <w:t>d</w:t>
      </w:r>
      <w:r>
        <w:t>-</w:t>
      </w:r>
      <w:proofErr w:type="spellStart"/>
      <w:r>
        <w:t>орбитали</w:t>
      </w:r>
      <w:proofErr w:type="spellEnd"/>
      <w:r>
        <w:t xml:space="preserve">, химическая связь, </w:t>
      </w:r>
      <w:proofErr w:type="spellStart"/>
      <w:r>
        <w:t>электроотрицательность</w:t>
      </w:r>
      <w:proofErr w:type="spellEnd"/>
      <w:r>
        <w:t xml:space="preserve">, валентность, степень окисления, гибридизация </w:t>
      </w:r>
      <w:proofErr w:type="spellStart"/>
      <w:r>
        <w:t>орбиталей</w:t>
      </w:r>
      <w:proofErr w:type="spellEnd"/>
      <w:r>
        <w:t>, пространственное строение молекул, моль, молярная масса, молярный объем, вещества молекулярного и немолекулярного строения, комплексные соединения, дисперсные системы, истинные растворы, электролитическая диссоциация, кислотно-основные реакции в водных растворах, гидролиз, окисление и восстановление, электролиз, скорость химической реакции, механизм реакции, катализ, тепловой эффект реакции, энтальпия, теплота образования, энтропия, химическое равновесие, константа равновесия, основные типы реакций в неорганической и органической химии;</w:t>
      </w:r>
    </w:p>
    <w:p w:rsidR="00E212D2" w:rsidRDefault="00E212D2" w:rsidP="00E212D2">
      <w:pPr>
        <w:pStyle w:val="a6"/>
        <w:numPr>
          <w:ilvl w:val="0"/>
          <w:numId w:val="10"/>
        </w:numPr>
        <w:spacing w:before="0" w:beforeAutospacing="0" w:after="0" w:afterAutospacing="0" w:line="294" w:lineRule="atLeast"/>
        <w:ind w:left="0"/>
      </w:pPr>
      <w:r>
        <w:rPr>
          <w:b/>
          <w:bCs/>
          <w:i/>
          <w:iCs/>
        </w:rPr>
        <w:t>основные законы химии</w:t>
      </w:r>
      <w:r>
        <w:rPr>
          <w:b/>
          <w:bCs/>
        </w:rPr>
        <w:t>:</w:t>
      </w:r>
      <w:r>
        <w:t> закон сохранения массы веществ, периодический закон, закон постоянства состава, закон Авогадро, закон Гесса, закон действующих масс в кинетике и термодинамике;</w:t>
      </w:r>
    </w:p>
    <w:p w:rsidR="00E212D2" w:rsidRDefault="00E212D2" w:rsidP="00E212D2">
      <w:pPr>
        <w:pStyle w:val="a6"/>
        <w:numPr>
          <w:ilvl w:val="0"/>
          <w:numId w:val="10"/>
        </w:numPr>
        <w:spacing w:before="0" w:beforeAutospacing="0" w:after="0" w:afterAutospacing="0" w:line="294" w:lineRule="atLeast"/>
        <w:ind w:left="0"/>
      </w:pPr>
      <w:r>
        <w:rPr>
          <w:b/>
          <w:bCs/>
          <w:i/>
          <w:iCs/>
        </w:rPr>
        <w:t>основные теории химии:</w:t>
      </w:r>
      <w:r>
        <w:t> теорию строения органических соединений; строения атома, химической связи, электролитической диссоциации, кислот и оснований, строения органических соединений (включая стереохимию), химическую кинетику и химическую термодинамику;</w:t>
      </w:r>
    </w:p>
    <w:p w:rsidR="00E212D2" w:rsidRDefault="00E212D2" w:rsidP="00E212D2">
      <w:pPr>
        <w:pStyle w:val="a6"/>
        <w:numPr>
          <w:ilvl w:val="0"/>
          <w:numId w:val="11"/>
        </w:numPr>
        <w:spacing w:before="0" w:beforeAutospacing="0" w:after="0" w:afterAutospacing="0" w:line="294" w:lineRule="atLeast"/>
        <w:ind w:left="0"/>
      </w:pPr>
      <w:r>
        <w:rPr>
          <w:b/>
          <w:bCs/>
          <w:i/>
          <w:iCs/>
        </w:rPr>
        <w:t>классификацию и номенклатуру</w:t>
      </w:r>
      <w:r>
        <w:t> органических и неорганических соединений; природные источники углеводородов и способы их переработки;</w:t>
      </w:r>
    </w:p>
    <w:p w:rsidR="00E212D2" w:rsidRDefault="00E212D2" w:rsidP="00E212D2">
      <w:pPr>
        <w:pStyle w:val="a6"/>
        <w:numPr>
          <w:ilvl w:val="0"/>
          <w:numId w:val="11"/>
        </w:numPr>
        <w:spacing w:before="0" w:beforeAutospacing="0" w:after="0" w:afterAutospacing="0" w:line="294" w:lineRule="atLeast"/>
        <w:ind w:left="0"/>
      </w:pPr>
      <w:r>
        <w:rPr>
          <w:b/>
          <w:bCs/>
          <w:i/>
          <w:iCs/>
        </w:rPr>
        <w:t>важнейшие вещества и материалы:</w:t>
      </w:r>
      <w:r>
        <w:t> основные металлы и сплавы, графит, кварц, стекло, цемент, минеральные удобрения, минеральные и органические кислоты, щелочи, аммиак, углеводороды, фенол, анилин, метанол, этанол, этиленгликоль, глицерин, формальдегид, ацетальдегид, ацетон, глюкоза, сахароза, крахмал, клетчатка, аминокислоты, белки, искусственные волокна, каучуки, пластмассы, жиры, мыла и моющие средства.</w:t>
      </w:r>
    </w:p>
    <w:p w:rsidR="00E212D2" w:rsidRDefault="00E212D2" w:rsidP="00E212D2">
      <w:pPr>
        <w:pStyle w:val="a6"/>
        <w:spacing w:before="0" w:beforeAutospacing="0" w:after="0" w:afterAutospacing="0"/>
      </w:pPr>
      <w:r>
        <w:rPr>
          <w:b/>
          <w:bCs/>
        </w:rPr>
        <w:t>Уметь:</w:t>
      </w:r>
    </w:p>
    <w:p w:rsidR="00E212D2" w:rsidRDefault="00E212D2" w:rsidP="00E212D2">
      <w:pPr>
        <w:pStyle w:val="a6"/>
        <w:spacing w:before="0" w:beforeAutospacing="0" w:after="0" w:afterAutospacing="0"/>
      </w:pPr>
      <w:r>
        <w:t>• </w:t>
      </w:r>
      <w:r>
        <w:rPr>
          <w:b/>
          <w:bCs/>
          <w:i/>
          <w:iCs/>
        </w:rPr>
        <w:t>называть</w:t>
      </w:r>
      <w:r>
        <w:t> изученные вещества по «тривиальной» или международной номенклатуре;</w:t>
      </w:r>
    </w:p>
    <w:p w:rsidR="00E212D2" w:rsidRDefault="00E212D2" w:rsidP="00E212D2">
      <w:pPr>
        <w:pStyle w:val="a6"/>
        <w:spacing w:before="0" w:beforeAutospacing="0" w:after="0" w:afterAutospacing="0"/>
      </w:pPr>
      <w:r>
        <w:t>• </w:t>
      </w:r>
      <w:r>
        <w:rPr>
          <w:b/>
          <w:bCs/>
          <w:i/>
          <w:iCs/>
        </w:rPr>
        <w:t>объяснять</w:t>
      </w:r>
      <w:r>
        <w:t> зависимость свойств химического элемента и образованных им веществ от положения в периодической системе Д.И. Менделеева, от их состава и строения; природу и способы образования химической связи; зависимость скорости химической реакции от различных факторов, зависимость свойств веществ от их состава и строения; реакционную способность органических соединений от строения молекул;</w:t>
      </w:r>
    </w:p>
    <w:p w:rsidR="00E212D2" w:rsidRDefault="00E212D2" w:rsidP="00E212D2">
      <w:pPr>
        <w:pStyle w:val="a6"/>
        <w:spacing w:before="0" w:beforeAutospacing="0" w:after="0" w:afterAutospacing="0"/>
      </w:pPr>
      <w:r>
        <w:t>• </w:t>
      </w:r>
      <w:r>
        <w:rPr>
          <w:b/>
          <w:bCs/>
          <w:i/>
          <w:iCs/>
        </w:rPr>
        <w:t>определять:</w:t>
      </w:r>
      <w:r>
        <w:t> валентность и степень окисления химических элементов, заряд иона, тип химической связи, пространственное строение молекул, тип кристаллической решетки, характер среды в водных растворах, окислитель и восстановитель, направление смещения равновесия под влиянием различных факторов, изомеры и гомологи, принадлежность веществ к различным классам органических соединений</w:t>
      </w:r>
      <w:r>
        <w:rPr>
          <w:i/>
          <w:iCs/>
        </w:rPr>
        <w:t>,</w:t>
      </w:r>
      <w:r>
        <w:t> типы реакций в органической и неорганической химии, характер взаимного влияния атомов в молекулах;</w:t>
      </w:r>
    </w:p>
    <w:p w:rsidR="00E212D2" w:rsidRDefault="00E212D2" w:rsidP="00E212D2">
      <w:pPr>
        <w:pStyle w:val="a6"/>
        <w:spacing w:before="0" w:beforeAutospacing="0" w:after="0" w:afterAutospacing="0"/>
      </w:pPr>
      <w:r>
        <w:t>• </w:t>
      </w:r>
      <w:r>
        <w:rPr>
          <w:b/>
          <w:bCs/>
          <w:i/>
          <w:iCs/>
        </w:rPr>
        <w:t>характеризовать</w:t>
      </w:r>
      <w:r>
        <w:t> </w:t>
      </w:r>
      <w:r>
        <w:rPr>
          <w:i/>
          <w:iCs/>
        </w:rPr>
        <w:t>s</w:t>
      </w:r>
      <w:proofErr w:type="gramStart"/>
      <w:r>
        <w:t>- ,</w:t>
      </w:r>
      <w:proofErr w:type="gramEnd"/>
      <w:r>
        <w:t> </w:t>
      </w:r>
      <w:r>
        <w:rPr>
          <w:i/>
          <w:iCs/>
        </w:rPr>
        <w:t>p</w:t>
      </w:r>
      <w:r>
        <w:t>- и </w:t>
      </w:r>
      <w:r>
        <w:rPr>
          <w:i/>
          <w:iCs/>
        </w:rPr>
        <w:t>d</w:t>
      </w:r>
      <w:r>
        <w:t xml:space="preserve">-элементы по их положению в периодической системе </w:t>
      </w:r>
      <w:proofErr w:type="spellStart"/>
      <w:r>
        <w:t>Д.И.Менделеева</w:t>
      </w:r>
      <w:proofErr w:type="spellEnd"/>
      <w:r>
        <w:t>; общие химические свойства металлов, неметаллов, основных классов неорганических соединений; общие химические свойства органических соединений; строение и свойства органических веществ (углеводородов, спиртов, фенолов, альдегидов и кетонов, карбоновых кислот, аминов, аминокислот и углеводов;</w:t>
      </w:r>
    </w:p>
    <w:p w:rsidR="00E212D2" w:rsidRDefault="00E212D2" w:rsidP="00E212D2">
      <w:pPr>
        <w:pStyle w:val="a6"/>
        <w:spacing w:before="0" w:beforeAutospacing="0" w:after="0" w:afterAutospacing="0"/>
      </w:pPr>
      <w:r>
        <w:t>• </w:t>
      </w:r>
      <w:r>
        <w:rPr>
          <w:b/>
          <w:bCs/>
          <w:i/>
          <w:iCs/>
        </w:rPr>
        <w:t>выполнять химический эксперимент</w:t>
      </w:r>
      <w:r>
        <w:t> по распознаванию важнейших неорганических и органических конкретных веществ;</w:t>
      </w:r>
    </w:p>
    <w:p w:rsidR="00E212D2" w:rsidRDefault="00E212D2" w:rsidP="00E212D2">
      <w:pPr>
        <w:pStyle w:val="a6"/>
        <w:spacing w:before="0" w:beforeAutospacing="0" w:after="0" w:afterAutospacing="0"/>
      </w:pPr>
      <w:r>
        <w:t>• </w:t>
      </w:r>
      <w:r>
        <w:rPr>
          <w:b/>
          <w:bCs/>
          <w:i/>
          <w:iCs/>
        </w:rPr>
        <w:t>проводить расчёты</w:t>
      </w:r>
      <w:r>
        <w:t> по химическим формулам и уравнениям реакций</w:t>
      </w:r>
    </w:p>
    <w:p w:rsidR="00E212D2" w:rsidRDefault="00E212D2" w:rsidP="00E212D2">
      <w:pPr>
        <w:pStyle w:val="a6"/>
        <w:spacing w:before="0" w:beforeAutospacing="0" w:after="0" w:afterAutospacing="0"/>
      </w:pPr>
      <w:r>
        <w:t>• </w:t>
      </w:r>
      <w:r>
        <w:rPr>
          <w:b/>
          <w:bCs/>
          <w:i/>
          <w:iCs/>
        </w:rPr>
        <w:t>осуществлять</w:t>
      </w:r>
      <w:r>
        <w:t> самостоятельный поиск химической информации с использованием различных источников.</w:t>
      </w:r>
    </w:p>
    <w:p w:rsidR="00E212D2" w:rsidRDefault="00E212D2" w:rsidP="00E212D2">
      <w:pPr>
        <w:pStyle w:val="a6"/>
        <w:spacing w:before="0" w:beforeAutospacing="0" w:after="0" w:afterAutospacing="0"/>
      </w:pPr>
      <w:r>
        <w:rPr>
          <w:b/>
          <w:bCs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E212D2" w:rsidRDefault="00E212D2" w:rsidP="00E212D2">
      <w:pPr>
        <w:pStyle w:val="a6"/>
        <w:numPr>
          <w:ilvl w:val="0"/>
          <w:numId w:val="12"/>
        </w:numPr>
        <w:spacing w:before="0" w:beforeAutospacing="0" w:after="0" w:afterAutospacing="0" w:line="294" w:lineRule="atLeast"/>
        <w:ind w:left="0"/>
      </w:pPr>
      <w:r>
        <w:t>понимания глобальных проблем, стоящих перед человечеством, - экологических, энергетических и сырьевых;</w:t>
      </w:r>
    </w:p>
    <w:p w:rsidR="00E212D2" w:rsidRDefault="00E212D2" w:rsidP="00E212D2">
      <w:pPr>
        <w:pStyle w:val="a6"/>
        <w:numPr>
          <w:ilvl w:val="0"/>
          <w:numId w:val="12"/>
        </w:numPr>
        <w:spacing w:before="0" w:beforeAutospacing="0" w:after="0" w:afterAutospacing="0" w:line="294" w:lineRule="atLeast"/>
        <w:ind w:left="0"/>
      </w:pPr>
      <w:r>
        <w:t>объяснения химических явлений, происходящих в природе, быту и на производстве;</w:t>
      </w:r>
    </w:p>
    <w:p w:rsidR="00E212D2" w:rsidRDefault="00E212D2" w:rsidP="00E212D2">
      <w:pPr>
        <w:pStyle w:val="a6"/>
        <w:numPr>
          <w:ilvl w:val="0"/>
          <w:numId w:val="12"/>
        </w:numPr>
        <w:spacing w:before="0" w:beforeAutospacing="0" w:after="0" w:afterAutospacing="0" w:line="294" w:lineRule="atLeast"/>
        <w:ind w:left="0"/>
      </w:pPr>
      <w:r>
        <w:t>экологически грамотного поведения в окружающей среде;</w:t>
      </w:r>
    </w:p>
    <w:p w:rsidR="00E212D2" w:rsidRDefault="00E212D2" w:rsidP="00E212D2">
      <w:pPr>
        <w:pStyle w:val="a6"/>
        <w:numPr>
          <w:ilvl w:val="0"/>
          <w:numId w:val="12"/>
        </w:numPr>
        <w:spacing w:before="0" w:beforeAutospacing="0" w:after="0" w:afterAutospacing="0" w:line="294" w:lineRule="atLeast"/>
        <w:ind w:left="0"/>
      </w:pPr>
      <w:r>
        <w:t>оценки влияния химического загрязнения окружающей среды на организм человека и другие живые организмы;</w:t>
      </w:r>
    </w:p>
    <w:p w:rsidR="00E212D2" w:rsidRDefault="00E212D2" w:rsidP="00E212D2">
      <w:pPr>
        <w:pStyle w:val="a6"/>
        <w:numPr>
          <w:ilvl w:val="0"/>
          <w:numId w:val="12"/>
        </w:numPr>
        <w:spacing w:before="0" w:beforeAutospacing="0" w:after="0" w:afterAutospacing="0" w:line="294" w:lineRule="atLeast"/>
        <w:ind w:left="0"/>
      </w:pPr>
      <w:r>
        <w:t>безопасной работы с веществами в лаборатории, быту и на производстве;</w:t>
      </w:r>
    </w:p>
    <w:p w:rsidR="00E212D2" w:rsidRDefault="00E212D2" w:rsidP="00E212D2">
      <w:pPr>
        <w:pStyle w:val="a6"/>
        <w:numPr>
          <w:ilvl w:val="0"/>
          <w:numId w:val="12"/>
        </w:numPr>
        <w:spacing w:before="0" w:beforeAutospacing="0" w:after="0" w:afterAutospacing="0" w:line="294" w:lineRule="atLeast"/>
        <w:ind w:left="0"/>
      </w:pPr>
      <w:r>
        <w:t>определения возможности протекания химических превращений в различных условиях и оценки их последствий;</w:t>
      </w:r>
    </w:p>
    <w:p w:rsidR="00E212D2" w:rsidRDefault="00E212D2" w:rsidP="00E212D2">
      <w:pPr>
        <w:pStyle w:val="a6"/>
        <w:numPr>
          <w:ilvl w:val="0"/>
          <w:numId w:val="12"/>
        </w:numPr>
        <w:spacing w:before="0" w:beforeAutospacing="0" w:after="0" w:afterAutospacing="0" w:line="294" w:lineRule="atLeast"/>
        <w:ind w:left="0"/>
      </w:pPr>
      <w:r>
        <w:t>распознавания и идентификации важнейших веществ и материалов;</w:t>
      </w:r>
    </w:p>
    <w:p w:rsidR="00E212D2" w:rsidRDefault="00E212D2" w:rsidP="00E212D2">
      <w:pPr>
        <w:pStyle w:val="a6"/>
        <w:numPr>
          <w:ilvl w:val="0"/>
          <w:numId w:val="12"/>
        </w:numPr>
        <w:spacing w:before="0" w:beforeAutospacing="0" w:after="0" w:afterAutospacing="0" w:line="294" w:lineRule="atLeast"/>
        <w:ind w:left="0"/>
      </w:pPr>
      <w:r>
        <w:t>оценки качества питьевой воды и отдельных пищевых продуктов;</w:t>
      </w:r>
    </w:p>
    <w:p w:rsidR="00E33D40" w:rsidRPr="006E4999" w:rsidRDefault="00E212D2" w:rsidP="00E212D2">
      <w:pPr>
        <w:pStyle w:val="a6"/>
        <w:numPr>
          <w:ilvl w:val="0"/>
          <w:numId w:val="12"/>
        </w:numPr>
        <w:spacing w:before="0" w:beforeAutospacing="0" w:after="0" w:afterAutospacing="0" w:line="294" w:lineRule="atLeast"/>
        <w:ind w:left="0"/>
      </w:pPr>
      <w:r>
        <w:t>критической оценки достоверности химической информации, поступающей из различных источников</w:t>
      </w:r>
    </w:p>
    <w:p w:rsidR="007F2898" w:rsidRDefault="007F2898" w:rsidP="007F2898">
      <w:pPr>
        <w:jc w:val="center"/>
        <w:rPr>
          <w:b/>
        </w:rPr>
      </w:pPr>
    </w:p>
    <w:p w:rsidR="007F2898" w:rsidRDefault="007F2898" w:rsidP="007F2898">
      <w:pPr>
        <w:jc w:val="center"/>
        <w:rPr>
          <w:b/>
        </w:rPr>
      </w:pPr>
      <w:r w:rsidRPr="003C09CE">
        <w:rPr>
          <w:b/>
        </w:rPr>
        <w:t>3 Содержание учебного предмета</w:t>
      </w:r>
    </w:p>
    <w:p w:rsidR="001F2FB7" w:rsidRPr="003C09CE" w:rsidRDefault="001F2FB7" w:rsidP="007F289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651"/>
      </w:tblGrid>
      <w:tr w:rsidR="007F2898" w:rsidRPr="00C45FD6" w:rsidTr="00EA4970">
        <w:tc>
          <w:tcPr>
            <w:tcW w:w="2000" w:type="dxa"/>
          </w:tcPr>
          <w:p w:rsidR="007F2898" w:rsidRPr="00C45FD6" w:rsidRDefault="007F2898" w:rsidP="00E33D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FD6">
              <w:rPr>
                <w:rFonts w:ascii="Times New Roman" w:hAnsi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7651" w:type="dxa"/>
          </w:tcPr>
          <w:p w:rsidR="007F2898" w:rsidRPr="00C45FD6" w:rsidRDefault="007F2898" w:rsidP="00E33D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FD6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</w:tr>
      <w:tr w:rsidR="007F2898" w:rsidRPr="00C45FD6" w:rsidTr="00EA4970">
        <w:tc>
          <w:tcPr>
            <w:tcW w:w="2000" w:type="dxa"/>
          </w:tcPr>
          <w:p w:rsidR="007F2898" w:rsidRPr="008A6623" w:rsidRDefault="008A6623" w:rsidP="00E33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6623">
              <w:rPr>
                <w:rFonts w:ascii="Times New Roman" w:hAnsi="Times New Roman"/>
                <w:b/>
                <w:sz w:val="24"/>
                <w:szCs w:val="24"/>
              </w:rPr>
              <w:t>Предмет органической химии. Теория строения органических соединений</w:t>
            </w:r>
            <w:r w:rsidR="00EA49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8A6623">
              <w:rPr>
                <w:rFonts w:ascii="Times New Roman" w:hAnsi="Times New Roman"/>
                <w:i/>
                <w:sz w:val="24"/>
                <w:szCs w:val="24"/>
              </w:rPr>
              <w:t>2)</w:t>
            </w:r>
          </w:p>
        </w:tc>
        <w:tc>
          <w:tcPr>
            <w:tcW w:w="7651" w:type="dxa"/>
          </w:tcPr>
          <w:p w:rsidR="008A6623" w:rsidRPr="005633BE" w:rsidRDefault="008A6623" w:rsidP="008A6623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0"/>
                <w:color w:val="000000"/>
              </w:rPr>
              <w:t>Предмет органической химии. Сравнение органических соединений с неорганическими. Природные, искусственные и синтетические органические соединения.</w:t>
            </w:r>
          </w:p>
          <w:p w:rsidR="008A6623" w:rsidRPr="005633BE" w:rsidRDefault="008A6623" w:rsidP="008A6623">
            <w:pPr>
              <w:pStyle w:val="c17"/>
              <w:shd w:val="clear" w:color="auto" w:fill="FFFFFF"/>
              <w:spacing w:before="0" w:beforeAutospacing="0" w:after="0" w:afterAutospacing="0"/>
              <w:ind w:right="414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0"/>
                <w:color w:val="000000"/>
              </w:rPr>
              <w:t>Валентность. Химическое строение как порядок соединения атомов в молекуле согласно их валентности. Основные положения теории строения органических соединений. Понятие о гомологии и гомологах, изомерии и изомерах. Химические формулы и модели молекул в органической химии.</w:t>
            </w:r>
          </w:p>
          <w:p w:rsidR="008A6623" w:rsidRPr="005633BE" w:rsidRDefault="008A6623" w:rsidP="008A6623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23"/>
                <w:b/>
                <w:bCs/>
                <w:color w:val="000000"/>
              </w:rPr>
              <w:t>Демонстрации. </w:t>
            </w:r>
            <w:r w:rsidRPr="005633BE">
              <w:rPr>
                <w:rStyle w:val="c0"/>
                <w:color w:val="000000"/>
              </w:rPr>
              <w:t>Модели молекул гомологов и изомеров органических соединений.</w:t>
            </w:r>
          </w:p>
          <w:p w:rsidR="007F2898" w:rsidRPr="00D90565" w:rsidRDefault="007F2898" w:rsidP="00D905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F2898" w:rsidRPr="00C45FD6" w:rsidTr="001F2FB7">
        <w:tc>
          <w:tcPr>
            <w:tcW w:w="1977" w:type="dxa"/>
          </w:tcPr>
          <w:p w:rsidR="008A6623" w:rsidRPr="005633BE" w:rsidRDefault="008A6623" w:rsidP="008A6623">
            <w:pPr>
              <w:jc w:val="both"/>
              <w:rPr>
                <w:b/>
              </w:rPr>
            </w:pPr>
            <w:r w:rsidRPr="005633BE">
              <w:rPr>
                <w:b/>
              </w:rPr>
              <w:t xml:space="preserve">Углеводороды и их природные источники </w:t>
            </w:r>
            <w:r w:rsidRPr="005633BE">
              <w:rPr>
                <w:i/>
              </w:rPr>
              <w:t>(12)</w:t>
            </w:r>
          </w:p>
          <w:p w:rsidR="007F2898" w:rsidRPr="00D90565" w:rsidRDefault="007F2898" w:rsidP="00E33D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1" w:type="dxa"/>
          </w:tcPr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0"/>
                <w:color w:val="000000"/>
              </w:rPr>
              <w:t xml:space="preserve">Предельные углеводороды. </w:t>
            </w:r>
            <w:proofErr w:type="spellStart"/>
            <w:r w:rsidRPr="005633BE">
              <w:rPr>
                <w:rStyle w:val="c0"/>
                <w:color w:val="000000"/>
              </w:rPr>
              <w:t>Алканы</w:t>
            </w:r>
            <w:proofErr w:type="spellEnd"/>
            <w:r w:rsidRPr="005633BE">
              <w:rPr>
                <w:rStyle w:val="c0"/>
                <w:color w:val="000000"/>
              </w:rPr>
              <w:t xml:space="preserve">. </w:t>
            </w:r>
            <w:proofErr w:type="spellStart"/>
            <w:r w:rsidRPr="005633BE">
              <w:rPr>
                <w:rStyle w:val="c0"/>
                <w:color w:val="000000"/>
              </w:rPr>
              <w:t>Алканы</w:t>
            </w:r>
            <w:proofErr w:type="spellEnd"/>
            <w:r w:rsidRPr="005633BE">
              <w:rPr>
                <w:rStyle w:val="c0"/>
                <w:color w:val="000000"/>
              </w:rPr>
              <w:t xml:space="preserve">: гомологический ряд, изомерия и номенклатура </w:t>
            </w:r>
            <w:proofErr w:type="spellStart"/>
            <w:r w:rsidRPr="005633BE">
              <w:rPr>
                <w:rStyle w:val="c0"/>
                <w:color w:val="000000"/>
              </w:rPr>
              <w:t>алканов</w:t>
            </w:r>
            <w:proofErr w:type="spellEnd"/>
            <w:r w:rsidRPr="005633BE">
              <w:rPr>
                <w:rStyle w:val="c0"/>
                <w:color w:val="000000"/>
              </w:rPr>
              <w:t xml:space="preserve">. Химические свойства </w:t>
            </w:r>
            <w:proofErr w:type="spellStart"/>
            <w:r w:rsidRPr="005633BE">
              <w:rPr>
                <w:rStyle w:val="c0"/>
                <w:color w:val="000000"/>
              </w:rPr>
              <w:t>алканов</w:t>
            </w:r>
            <w:proofErr w:type="spellEnd"/>
            <w:r w:rsidRPr="005633BE">
              <w:rPr>
                <w:rStyle w:val="c0"/>
                <w:color w:val="000000"/>
              </w:rPr>
              <w:t xml:space="preserve"> (на примере метана и этана): горение, замещение, разложение и дегидрирование. Применение </w:t>
            </w:r>
            <w:proofErr w:type="spellStart"/>
            <w:r w:rsidRPr="005633BE">
              <w:rPr>
                <w:rStyle w:val="c0"/>
                <w:color w:val="000000"/>
              </w:rPr>
              <w:t>алканов</w:t>
            </w:r>
            <w:proofErr w:type="spellEnd"/>
            <w:r w:rsidRPr="005633BE">
              <w:rPr>
                <w:rStyle w:val="c0"/>
                <w:color w:val="000000"/>
              </w:rPr>
              <w:t xml:space="preserve"> на основе свойств.</w:t>
            </w:r>
          </w:p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0"/>
                <w:color w:val="000000"/>
              </w:rPr>
              <w:t xml:space="preserve">Непредельные углеводороды. </w:t>
            </w:r>
            <w:proofErr w:type="spellStart"/>
            <w:r w:rsidRPr="005633BE">
              <w:rPr>
                <w:rStyle w:val="c0"/>
                <w:color w:val="000000"/>
              </w:rPr>
              <w:t>Алкены</w:t>
            </w:r>
            <w:proofErr w:type="spellEnd"/>
            <w:r w:rsidRPr="005633BE">
              <w:rPr>
                <w:rStyle w:val="c0"/>
                <w:color w:val="000000"/>
              </w:rPr>
              <w:t>. Этилен, его получение (дегидрированием этана и дегидратацией этанола). Химические свойства этилена (обесцвечивание бромной воды и раствора перманганата калия), гидратация, полимеризация. Полиэтилен, его свойства и применение. Применение этилена на основе свойств.</w:t>
            </w:r>
          </w:p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5633BE">
              <w:rPr>
                <w:rStyle w:val="c0"/>
                <w:color w:val="000000"/>
              </w:rPr>
              <w:t>Алкадиены</w:t>
            </w:r>
            <w:proofErr w:type="spellEnd"/>
            <w:r w:rsidRPr="005633BE">
              <w:rPr>
                <w:rStyle w:val="c0"/>
                <w:color w:val="000000"/>
              </w:rPr>
              <w:t xml:space="preserve"> и каучуки. Понятие об </w:t>
            </w:r>
            <w:proofErr w:type="spellStart"/>
            <w:r w:rsidRPr="005633BE">
              <w:rPr>
                <w:rStyle w:val="c0"/>
                <w:color w:val="000000"/>
              </w:rPr>
              <w:t>алкадиенах</w:t>
            </w:r>
            <w:proofErr w:type="spellEnd"/>
            <w:r w:rsidRPr="005633BE">
              <w:rPr>
                <w:rStyle w:val="c0"/>
                <w:color w:val="000000"/>
              </w:rPr>
              <w:t xml:space="preserve"> как углеводородах с двумя двойными связями. Химические свойства бутадиена-1,3 и изопрена: обесцвечивание бромной воды и полимеризация в каучуки. Резина.</w:t>
            </w:r>
          </w:p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5633BE">
              <w:rPr>
                <w:rStyle w:val="c0"/>
                <w:color w:val="000000"/>
              </w:rPr>
              <w:t>Алкины</w:t>
            </w:r>
            <w:proofErr w:type="spellEnd"/>
            <w:r w:rsidRPr="005633BE">
              <w:rPr>
                <w:rStyle w:val="c0"/>
                <w:color w:val="000000"/>
              </w:rPr>
              <w:t xml:space="preserve">. Ацетилен, его получение пиролизом метана и карбидным способом. Химические свойства ацетилена: горение, обесцвечивание бромной воды, присоединение </w:t>
            </w:r>
            <w:proofErr w:type="spellStart"/>
            <w:r w:rsidRPr="005633BE">
              <w:rPr>
                <w:rStyle w:val="c0"/>
                <w:color w:val="000000"/>
              </w:rPr>
              <w:t>хлороводорода</w:t>
            </w:r>
            <w:proofErr w:type="spellEnd"/>
            <w:r w:rsidRPr="005633BE">
              <w:rPr>
                <w:rStyle w:val="c0"/>
                <w:color w:val="000000"/>
              </w:rPr>
              <w:t xml:space="preserve"> и гидратация. Применение ацетилена на основе свойств. Реакция полимеризации винилхлорида. Поливинилхлорид и его применение.</w:t>
            </w:r>
          </w:p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0"/>
                <w:color w:val="000000"/>
              </w:rPr>
              <w:t xml:space="preserve">Ароматические углеводороды, или арены. Бензол.  Получение бензола из циклогексана и ацетилена. Химические свойства бензола: </w:t>
            </w:r>
            <w:r w:rsidRPr="005633BE">
              <w:rPr>
                <w:rStyle w:val="c0"/>
                <w:color w:val="000000"/>
              </w:rPr>
              <w:lastRenderedPageBreak/>
              <w:t>горение, галогенирование, нитрование.  Применение бензола на основе свойств.</w:t>
            </w:r>
          </w:p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0"/>
                <w:color w:val="000000"/>
              </w:rPr>
              <w:t>Природный газ как топливо. Преимущество природного газа перед другими видами топлива. Состав природного газа.</w:t>
            </w:r>
          </w:p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0"/>
                <w:color w:val="000000"/>
              </w:rPr>
              <w:t>Нефть. Состав и переработка нефти. Нефтепродукты. Бензин и понятие об октановом числе.</w:t>
            </w:r>
          </w:p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0"/>
                <w:color w:val="000000"/>
              </w:rPr>
              <w:t>Каменный уголь и его переработка. Коксохимическое производство и его продукция.</w:t>
            </w:r>
          </w:p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23"/>
                <w:b/>
                <w:bCs/>
                <w:color w:val="000000"/>
              </w:rPr>
              <w:t>Демонстрации. </w:t>
            </w:r>
            <w:r w:rsidRPr="005633BE">
              <w:rPr>
                <w:rStyle w:val="c0"/>
                <w:color w:val="000000"/>
              </w:rPr>
              <w:t xml:space="preserve">Горение метана, этилена, ацетилена. Отношение метана, этилена, ацетилена и бензола к раствору перманганата калия и бромной воде. Получение этилена реакцией дегидратации этанола и деполимеризации полиэтилена, ацетилена карбидным способом. Разложение каучука при нагревании, испытание продуктов разложения на </w:t>
            </w:r>
            <w:proofErr w:type="spellStart"/>
            <w:r w:rsidRPr="005633BE">
              <w:rPr>
                <w:rStyle w:val="c0"/>
                <w:color w:val="000000"/>
              </w:rPr>
              <w:t>непредельность</w:t>
            </w:r>
            <w:proofErr w:type="spellEnd"/>
            <w:r w:rsidRPr="005633BE">
              <w:rPr>
                <w:rStyle w:val="c0"/>
                <w:color w:val="000000"/>
              </w:rPr>
              <w:t>. Коллекция образцов нефти и нефтепродуктов.</w:t>
            </w:r>
          </w:p>
          <w:p w:rsidR="007F2898" w:rsidRPr="00EA4970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23"/>
                <w:b/>
                <w:bCs/>
                <w:color w:val="000000"/>
              </w:rPr>
              <w:t>Лабораторные эксперименты. </w:t>
            </w:r>
            <w:r w:rsidRPr="005633BE">
              <w:rPr>
                <w:rStyle w:val="c0"/>
                <w:color w:val="000000"/>
              </w:rPr>
              <w:t xml:space="preserve">1. Определение элементного состава органических соединений. 2. Изготовление моделей молекул углеводородов. 3. Исследование свойств каучука. 5. Ознакомление с </w:t>
            </w:r>
            <w:proofErr w:type="gramStart"/>
            <w:r w:rsidRPr="005633BE">
              <w:rPr>
                <w:rStyle w:val="c0"/>
                <w:color w:val="000000"/>
              </w:rPr>
              <w:t>коллекциями:  «</w:t>
            </w:r>
            <w:proofErr w:type="gramEnd"/>
            <w:r w:rsidRPr="005633BE">
              <w:rPr>
                <w:rStyle w:val="c0"/>
                <w:color w:val="000000"/>
              </w:rPr>
              <w:t>Нефть и продукты её переработки»,  «Каменный уголь и продукты его переработки»</w:t>
            </w:r>
          </w:p>
        </w:tc>
      </w:tr>
      <w:tr w:rsidR="007F2898" w:rsidRPr="00C45FD6" w:rsidTr="001F2FB7">
        <w:tc>
          <w:tcPr>
            <w:tcW w:w="1977" w:type="dxa"/>
          </w:tcPr>
          <w:p w:rsidR="00EA4970" w:rsidRPr="00A54C69" w:rsidRDefault="00EA4970" w:rsidP="00EA4970">
            <w:pPr>
              <w:tabs>
                <w:tab w:val="left" w:pos="2700"/>
              </w:tabs>
              <w:jc w:val="both"/>
            </w:pPr>
            <w:r w:rsidRPr="005633BE">
              <w:rPr>
                <w:b/>
              </w:rPr>
              <w:lastRenderedPageBreak/>
              <w:t>Кислород – и азотсодержащие органические соединения</w:t>
            </w:r>
            <w:r>
              <w:t xml:space="preserve"> </w:t>
            </w:r>
            <w:r w:rsidRPr="005633BE">
              <w:rPr>
                <w:i/>
              </w:rPr>
              <w:t>(14)</w:t>
            </w:r>
          </w:p>
          <w:p w:rsidR="007F2898" w:rsidRPr="00D90565" w:rsidRDefault="007F2898" w:rsidP="00E33D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1" w:type="dxa"/>
          </w:tcPr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0"/>
                <w:color w:val="000000"/>
              </w:rPr>
              <w:t>Одноатомные спирты. Получение этанола брожением глюкозы и гидратацией этилена. Гидроксильная группа как функциональная. Представление о водородной связи. Химические свойства этанола: горение, взаимодействие с натрием, образование простых и сложных эфиров, окисление в альдегид. Применение этанола на основе свойств. Алкоголизм, его последствия и предупреждение.</w:t>
            </w:r>
          </w:p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0"/>
                <w:color w:val="000000"/>
              </w:rPr>
              <w:t>Многоатомные спирты. Глицерин как представитель многоатомных спиртов. Качественная реакция на многоатомные спирты. Применение глицерина.</w:t>
            </w:r>
          </w:p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0"/>
                <w:color w:val="000000"/>
              </w:rPr>
              <w:t>Фенол. Взаимное влияние атомов в молекуле фенола: взаимодействие с гидроксидом натрия и азотной кислотой. Поликонденсация фенола с формальдегидом в фенолформальдегидную смолу. Применение фенола на основе свойств.</w:t>
            </w:r>
          </w:p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0"/>
                <w:color w:val="000000"/>
              </w:rPr>
              <w:t>Альдегиды и кетоны. Получение альдегидов окислением соответствующих спиртов. Химические свойства альдегидов: окисление в соответствующую кислоту и восстановление в соответствующий спирт. Применение формальдегида и ацетальдегида на основе свойств. Понятие о кетонах.</w:t>
            </w:r>
          </w:p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0"/>
                <w:color w:val="000000"/>
              </w:rPr>
              <w:t>Карбоновые кислоты. Получение карбоновых кислот окислением альдегидов. Химические свойства уксусной кислоты: общие свойства с неорганическими кислотами и реакция этерификации. Применение уксусной кислоты на основе свойств.</w:t>
            </w:r>
          </w:p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0"/>
                <w:color w:val="000000"/>
              </w:rPr>
              <w:t>Сложные эфиры и жиры. Получение сложных эфиров реакцией этерификации. Сложные эфиры в природе, их значение. Применение сложных эфиров на основе свойств.</w:t>
            </w:r>
          </w:p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0"/>
                <w:color w:val="000000"/>
              </w:rPr>
              <w:t>Жиры как сложные эфиры. Химические свойства жиров: гидролиз (омыление) и гидрирование жидких жиров. Применение жиров на основе свойств.</w:t>
            </w:r>
          </w:p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0"/>
                <w:color w:val="000000"/>
              </w:rPr>
              <w:t>Углеводы. Углеводы, их классификация: моносахариды (глюкоза), дисахариды (сахароза) и полисахариды (крахмал и целлюлоза). Значение углеводов в живой природе и в жизни человека.</w:t>
            </w:r>
          </w:p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0"/>
                <w:color w:val="000000"/>
              </w:rPr>
              <w:t xml:space="preserve">Глюкоза – вещество с двойственной функцией – </w:t>
            </w:r>
            <w:proofErr w:type="spellStart"/>
            <w:r w:rsidRPr="005633BE">
              <w:rPr>
                <w:rStyle w:val="c0"/>
                <w:color w:val="000000"/>
              </w:rPr>
              <w:t>альдегидоспирт</w:t>
            </w:r>
            <w:proofErr w:type="spellEnd"/>
            <w:r w:rsidRPr="005633BE">
              <w:rPr>
                <w:rStyle w:val="c0"/>
                <w:color w:val="000000"/>
              </w:rPr>
              <w:t xml:space="preserve">. Химические свойства глюкозы: окисление в </w:t>
            </w:r>
            <w:proofErr w:type="spellStart"/>
            <w:r w:rsidRPr="005633BE">
              <w:rPr>
                <w:rStyle w:val="c0"/>
                <w:color w:val="000000"/>
              </w:rPr>
              <w:t>глюконовую</w:t>
            </w:r>
            <w:proofErr w:type="spellEnd"/>
            <w:r w:rsidRPr="005633BE">
              <w:rPr>
                <w:rStyle w:val="c0"/>
                <w:color w:val="000000"/>
              </w:rPr>
              <w:t xml:space="preserve"> кислоту, </w:t>
            </w:r>
            <w:r w:rsidRPr="005633BE">
              <w:rPr>
                <w:rStyle w:val="c0"/>
                <w:color w:val="000000"/>
              </w:rPr>
              <w:lastRenderedPageBreak/>
              <w:t>восстановление в сорбит, брожение (молочнокислое и спиртовое). Применение глюкозы на основе свойств.</w:t>
            </w:r>
          </w:p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0"/>
                <w:color w:val="000000"/>
              </w:rPr>
              <w:t>Дисахариды и полисахариды. Понятие о реакциях поликонденсации и гидролиза на примере взаимопревращений: глюкоза ↔полисахарид.</w:t>
            </w:r>
          </w:p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23"/>
                <w:b/>
                <w:bCs/>
                <w:color w:val="000000"/>
              </w:rPr>
              <w:t>Демонстрации. </w:t>
            </w:r>
            <w:r w:rsidRPr="005633BE">
              <w:rPr>
                <w:rStyle w:val="c0"/>
                <w:color w:val="000000"/>
              </w:rPr>
              <w:t xml:space="preserve">Окисление спирта в альдегид. Качественная реакция на многоатомные спирты. Растворимость фенола в воде при обычной температуре и при нагревании. Качественные реакции на фенол. Реакция «серебряного зеркала» альдегидов и глюкозы. </w:t>
            </w:r>
            <w:proofErr w:type="gramStart"/>
            <w:r w:rsidRPr="005633BE">
              <w:rPr>
                <w:rStyle w:val="c0"/>
                <w:color w:val="000000"/>
              </w:rPr>
              <w:t>Окисление  альдегидов</w:t>
            </w:r>
            <w:proofErr w:type="gramEnd"/>
            <w:r w:rsidRPr="005633BE">
              <w:rPr>
                <w:rStyle w:val="c0"/>
                <w:color w:val="000000"/>
              </w:rPr>
              <w:t xml:space="preserve"> и глюкозы в кислоты с помощью гидроксида меди (II).  Получение уксусно-этилового и уксусно-изоамилового эфиров. Коллекция эфирных масел. Качественная реакция на крахмал.</w:t>
            </w:r>
          </w:p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23"/>
                <w:b/>
                <w:bCs/>
                <w:color w:val="000000"/>
              </w:rPr>
              <w:t>Лабораторные эксперименты.</w:t>
            </w:r>
            <w:r w:rsidRPr="005633BE">
              <w:rPr>
                <w:rStyle w:val="c0"/>
                <w:color w:val="000000"/>
              </w:rPr>
              <w:t> 6. Свойства этилового спирта. 7. Свойства глицерина. 8. Свойства формальдегида.  9. Свойства уксусной кислоты. 10. Свойства жиров. 11. Свойства глюкозы. 12. Свойства крахмала.</w:t>
            </w:r>
          </w:p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0"/>
                <w:color w:val="000000"/>
              </w:rPr>
              <w:t>Амины. Понятие об аминах. Получение ароматического амина – анилина – из нитробензола. Анилин как органическое основание. Взаимное влияние атомов в молекуле анилина: ослабление основных свойств и взаимодействие с бромной водой. Применение анилина на основе свойств.</w:t>
            </w:r>
          </w:p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0"/>
                <w:color w:val="000000"/>
              </w:rPr>
              <w:t>Аминокислоты. Белки.  Получение аминокислот из карбоновых кислот и гидролизом белков. Химические свойства аминокислот как амфотерных органических соединений: взаимодействие со щелочами, кислотами и друг с другом (реакция поликонденсации). Пептидная связь и полипептиды. Применение аминокислот на основе свойств.</w:t>
            </w:r>
          </w:p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0"/>
                <w:color w:val="000000"/>
              </w:rPr>
              <w:t>Генетическая связь между классами органических соединений.</w:t>
            </w:r>
          </w:p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23"/>
                <w:b/>
                <w:bCs/>
                <w:color w:val="000000"/>
              </w:rPr>
              <w:t>Демонстрации. </w:t>
            </w:r>
            <w:r w:rsidRPr="005633BE">
              <w:rPr>
                <w:rStyle w:val="c0"/>
                <w:color w:val="000000"/>
              </w:rPr>
              <w:t>Взаимодействие аммиака и анилина с соляной кислотой. Реакция анилина с бромной водой. Доказательство наличия функциональных групп в растворах аминокислот. Растворение и осаждение белков. Модель молекулы ДНК.</w:t>
            </w:r>
          </w:p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23"/>
                <w:b/>
                <w:bCs/>
                <w:color w:val="000000"/>
              </w:rPr>
              <w:t>Лабораторные эксперименты. </w:t>
            </w:r>
            <w:r w:rsidRPr="005633BE">
              <w:rPr>
                <w:rStyle w:val="c10"/>
                <w:color w:val="000000"/>
              </w:rPr>
              <w:t xml:space="preserve">13.Цветные реакции белков: ксантопротеиновая и </w:t>
            </w:r>
            <w:proofErr w:type="spellStart"/>
            <w:r w:rsidRPr="005633BE">
              <w:rPr>
                <w:rStyle w:val="c10"/>
                <w:color w:val="000000"/>
              </w:rPr>
              <w:t>биуретовая</w:t>
            </w:r>
            <w:proofErr w:type="spellEnd"/>
            <w:r w:rsidRPr="005633BE">
              <w:rPr>
                <w:rStyle w:val="c10"/>
                <w:color w:val="000000"/>
              </w:rPr>
              <w:t>.  Горение птичьего пера и шерстяной нити. 14.Осаждение белков.</w:t>
            </w:r>
          </w:p>
          <w:p w:rsidR="007F2898" w:rsidRPr="00EA4970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23"/>
                <w:b/>
                <w:bCs/>
                <w:color w:val="000000"/>
              </w:rPr>
              <w:t>Практическаяработа№1 «</w:t>
            </w:r>
            <w:r w:rsidRPr="005633BE">
              <w:rPr>
                <w:rStyle w:val="c10"/>
                <w:color w:val="000000"/>
              </w:rPr>
              <w:t>Идентификация органических соединений».</w:t>
            </w:r>
          </w:p>
        </w:tc>
      </w:tr>
      <w:tr w:rsidR="00EA4970" w:rsidRPr="00C45FD6" w:rsidTr="00E259EC">
        <w:trPr>
          <w:trHeight w:val="4968"/>
        </w:trPr>
        <w:tc>
          <w:tcPr>
            <w:tcW w:w="1977" w:type="dxa"/>
          </w:tcPr>
          <w:p w:rsidR="00EA4970" w:rsidRPr="005633BE" w:rsidRDefault="00EA4970" w:rsidP="00EA4970">
            <w:pPr>
              <w:jc w:val="both"/>
              <w:rPr>
                <w:i/>
              </w:rPr>
            </w:pPr>
            <w:r w:rsidRPr="005633BE">
              <w:rPr>
                <w:b/>
              </w:rPr>
              <w:lastRenderedPageBreak/>
              <w:t xml:space="preserve">Органическая химия и общество </w:t>
            </w:r>
            <w:r w:rsidRPr="005633BE">
              <w:rPr>
                <w:i/>
              </w:rPr>
              <w:t>(5)</w:t>
            </w:r>
          </w:p>
          <w:p w:rsidR="00EA4970" w:rsidRPr="00060BB8" w:rsidRDefault="00EA4970" w:rsidP="00E33D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1" w:type="dxa"/>
          </w:tcPr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0"/>
                <w:color w:val="000000"/>
              </w:rPr>
              <w:t xml:space="preserve">Биотехнология. Периоды развития. Три направления биотехнологии: генная инженерия, клеточная инженерия, биологическая инженерия. ГМО и </w:t>
            </w:r>
            <w:proofErr w:type="spellStart"/>
            <w:r w:rsidRPr="005633BE">
              <w:rPr>
                <w:rStyle w:val="c0"/>
                <w:color w:val="000000"/>
              </w:rPr>
              <w:t>трансгенная</w:t>
            </w:r>
            <w:proofErr w:type="spellEnd"/>
            <w:r w:rsidRPr="005633BE">
              <w:rPr>
                <w:rStyle w:val="c0"/>
                <w:color w:val="000000"/>
              </w:rPr>
              <w:t xml:space="preserve"> продукция, клонирование.</w:t>
            </w:r>
          </w:p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0"/>
                <w:color w:val="000000"/>
              </w:rPr>
              <w:t>Классификация полимеров. Искусственные полимеры. Получение искусственных полимеров, как продуктов химической модификации природного полимерного сырья. Искусственные волокна (ацетатный шёлк, вискоза), их свойства и применение.</w:t>
            </w:r>
          </w:p>
          <w:p w:rsidR="00EA4970" w:rsidRPr="005633BE" w:rsidRDefault="00EA4970" w:rsidP="00EA4970">
            <w:pPr>
              <w:pStyle w:val="c1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0"/>
                <w:color w:val="000000"/>
              </w:rPr>
              <w:t>Синтетические полимеры. Получение синтетических полимеров реакциями полимеризации и поликонденсации. Структура полимеров: линейная, разветвлённая и пространственная. Представители синтетических пластмасс: полиэтилен низкого и высокого давления, полипропилен и поливинилхлорид. Синтетические волокна: лавсан, нитрон и капрон.</w:t>
            </w:r>
          </w:p>
          <w:p w:rsidR="00EA4970" w:rsidRPr="00EA4970" w:rsidRDefault="00EA4970" w:rsidP="00EA4970">
            <w:pPr>
              <w:pStyle w:val="c3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5633BE">
              <w:rPr>
                <w:rStyle w:val="c23"/>
                <w:b/>
                <w:bCs/>
                <w:color w:val="000000"/>
              </w:rPr>
              <w:t>Демонстрации.</w:t>
            </w:r>
            <w:r w:rsidRPr="005633BE">
              <w:rPr>
                <w:rStyle w:val="c0"/>
                <w:color w:val="000000"/>
              </w:rPr>
              <w:t> Коллекция пластмасс и изделий из них. Коллекции искусственных волокон и изделий из них. Распознавание волокон и изделий из них. Распознавание волокон по отношению к нагреванию и химическим реактивам.</w:t>
            </w:r>
          </w:p>
        </w:tc>
      </w:tr>
    </w:tbl>
    <w:p w:rsidR="007F2898" w:rsidRDefault="007F2898" w:rsidP="007F2898">
      <w:pPr>
        <w:pStyle w:val="5"/>
        <w:widowControl/>
        <w:autoSpaceDE/>
        <w:autoSpaceDN/>
        <w:adjustRightInd/>
        <w:spacing w:line="240" w:lineRule="auto"/>
        <w:ind w:firstLine="0"/>
        <w:rPr>
          <w:szCs w:val="24"/>
        </w:rPr>
      </w:pPr>
    </w:p>
    <w:p w:rsidR="007F2898" w:rsidRDefault="007F2898" w:rsidP="007F2898">
      <w:pPr>
        <w:rPr>
          <w:b/>
        </w:rPr>
      </w:pPr>
      <w:r>
        <w:rPr>
          <w:b/>
        </w:rPr>
        <w:t xml:space="preserve">                                         </w:t>
      </w:r>
      <w:r w:rsidRPr="006B1292">
        <w:rPr>
          <w:b/>
        </w:rPr>
        <w:t>4 Тем</w:t>
      </w:r>
      <w:r w:rsidR="00754B91">
        <w:rPr>
          <w:b/>
        </w:rPr>
        <w:t>атическое планирование по химии</w:t>
      </w:r>
    </w:p>
    <w:p w:rsidR="001F2FB7" w:rsidRPr="006B1292" w:rsidRDefault="001F2FB7" w:rsidP="007F2898">
      <w:pPr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"/>
        <w:gridCol w:w="7921"/>
        <w:gridCol w:w="992"/>
      </w:tblGrid>
      <w:tr w:rsidR="007F2898" w:rsidTr="00E33D40">
        <w:trPr>
          <w:trHeight w:val="369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898" w:rsidRDefault="007F2898" w:rsidP="00691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898" w:rsidRPr="00170448" w:rsidRDefault="007F2898" w:rsidP="00E33D40">
            <w:pPr>
              <w:jc w:val="center"/>
              <w:rPr>
                <w:b/>
                <w:bCs/>
              </w:rPr>
            </w:pPr>
            <w:r w:rsidRPr="00170448">
              <w:rPr>
                <w:b/>
                <w:bCs/>
              </w:rPr>
              <w:t>Наименование разделов и тем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898" w:rsidRPr="00691C19" w:rsidRDefault="007F2898" w:rsidP="00E33D40">
            <w:pPr>
              <w:jc w:val="center"/>
              <w:rPr>
                <w:bCs/>
              </w:rPr>
            </w:pPr>
            <w:r w:rsidRPr="00691C19">
              <w:rPr>
                <w:bCs/>
              </w:rPr>
              <w:t>Кол-во часов</w:t>
            </w:r>
          </w:p>
        </w:tc>
      </w:tr>
      <w:tr w:rsidR="008B13CA" w:rsidTr="008B13CA">
        <w:trPr>
          <w:trHeight w:val="17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CA" w:rsidRDefault="008B13CA" w:rsidP="00691C19">
            <w:pPr>
              <w:jc w:val="center"/>
              <w:rPr>
                <w:b/>
                <w:bCs/>
              </w:rPr>
            </w:pP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CA" w:rsidRPr="0000763B" w:rsidRDefault="00EA4970" w:rsidP="00EA4970">
            <w:pPr>
              <w:jc w:val="center"/>
              <w:rPr>
                <w:b/>
              </w:rPr>
            </w:pPr>
            <w:r w:rsidRPr="0000763B">
              <w:rPr>
                <w:b/>
              </w:rPr>
              <w:t>1. Строение и классификация органических веществ.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CA" w:rsidRPr="00EA4970" w:rsidRDefault="00EA4970" w:rsidP="008B13CA">
            <w:pPr>
              <w:jc w:val="center"/>
              <w:rPr>
                <w:b/>
                <w:bCs/>
              </w:rPr>
            </w:pPr>
            <w:r w:rsidRPr="00EA4970">
              <w:rPr>
                <w:b/>
                <w:bCs/>
              </w:rPr>
              <w:t>2</w:t>
            </w:r>
          </w:p>
        </w:tc>
      </w:tr>
      <w:tr w:rsidR="00EA4970" w:rsidTr="00E33D4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Default="0000763B" w:rsidP="00691C19">
            <w:pPr>
              <w:jc w:val="center"/>
            </w:pPr>
            <w:r>
              <w:t>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00763B" w:rsidRDefault="00EA4970" w:rsidP="00AA1EC8">
            <w:pPr>
              <w:rPr>
                <w:b/>
              </w:rPr>
            </w:pPr>
            <w:r w:rsidRPr="0000763B">
              <w:t>Предмет органической химии</w:t>
            </w:r>
            <w:r w:rsidRPr="0000763B">
              <w:rPr>
                <w:kern w:val="2"/>
              </w:rPr>
              <w:t xml:space="preserve"> Инструктаж   по охране труда и ТБ.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691C19" w:rsidRDefault="0000763B" w:rsidP="00691C19">
            <w:pPr>
              <w:jc w:val="center"/>
            </w:pPr>
            <w:r>
              <w:t>1</w:t>
            </w:r>
          </w:p>
        </w:tc>
      </w:tr>
      <w:tr w:rsidR="00EA4970" w:rsidTr="00E33D4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Default="0000763B" w:rsidP="00691C19">
            <w:pPr>
              <w:jc w:val="center"/>
            </w:pPr>
            <w:r>
              <w:t>2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00763B" w:rsidRDefault="00EA4970" w:rsidP="00AA1EC8">
            <w:pPr>
              <w:pStyle w:val="ad"/>
              <w:snapToGrid w:val="0"/>
              <w:jc w:val="left"/>
              <w:rPr>
                <w:b/>
                <w:bCs/>
                <w:iCs/>
              </w:rPr>
            </w:pPr>
            <w:r w:rsidRPr="0000763B">
              <w:rPr>
                <w:bCs/>
                <w:iCs/>
              </w:rPr>
              <w:t xml:space="preserve">Основные положения теории химического строения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691C19" w:rsidRDefault="0000763B" w:rsidP="00691C19">
            <w:pPr>
              <w:jc w:val="center"/>
            </w:pPr>
            <w:r>
              <w:t>1</w:t>
            </w:r>
          </w:p>
        </w:tc>
      </w:tr>
      <w:tr w:rsidR="00EA4970" w:rsidTr="00E33D4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Default="00EA4970" w:rsidP="00691C19">
            <w:pPr>
              <w:jc w:val="center"/>
            </w:pP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00763B" w:rsidRDefault="00EA4970" w:rsidP="00EA497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63B">
              <w:rPr>
                <w:rFonts w:ascii="Times New Roman" w:hAnsi="Times New Roman"/>
                <w:b/>
                <w:sz w:val="24"/>
                <w:szCs w:val="24"/>
              </w:rPr>
              <w:t>2. Углеводороды и их природные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EA4970" w:rsidRDefault="00EA4970" w:rsidP="00691C19">
            <w:pPr>
              <w:jc w:val="center"/>
              <w:rPr>
                <w:b/>
              </w:rPr>
            </w:pPr>
            <w:r w:rsidRPr="00EA4970">
              <w:rPr>
                <w:b/>
              </w:rPr>
              <w:t>12</w:t>
            </w:r>
          </w:p>
        </w:tc>
      </w:tr>
      <w:tr w:rsidR="00EA4970" w:rsidTr="00E33D4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Default="0000763B" w:rsidP="00691C19">
            <w:pPr>
              <w:jc w:val="center"/>
            </w:pPr>
            <w:r>
              <w:t>3-4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00763B" w:rsidRDefault="00EA4970" w:rsidP="00AA1EC8">
            <w:pPr>
              <w:pStyle w:val="ad"/>
              <w:snapToGrid w:val="0"/>
              <w:jc w:val="left"/>
            </w:pPr>
            <w:proofErr w:type="spellStart"/>
            <w:r w:rsidRPr="0000763B">
              <w:t>Алканы</w:t>
            </w:r>
            <w:proofErr w:type="spellEnd"/>
            <w:r w:rsidRPr="0000763B"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691C19" w:rsidRDefault="0000763B" w:rsidP="008B13CA">
            <w:pPr>
              <w:jc w:val="center"/>
            </w:pPr>
            <w:r>
              <w:t>2</w:t>
            </w:r>
          </w:p>
        </w:tc>
      </w:tr>
      <w:tr w:rsidR="00EA4970" w:rsidTr="00E33D4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AD0F7F" w:rsidRDefault="0000763B" w:rsidP="00691C19">
            <w:pPr>
              <w:jc w:val="center"/>
              <w:rPr>
                <w:bCs/>
              </w:rPr>
            </w:pPr>
            <w:r>
              <w:rPr>
                <w:bCs/>
              </w:rPr>
              <w:t>5-6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00763B" w:rsidRDefault="00EA4970" w:rsidP="00AA1EC8">
            <w:pPr>
              <w:pStyle w:val="ad"/>
              <w:snapToGrid w:val="0"/>
              <w:jc w:val="left"/>
            </w:pPr>
            <w:proofErr w:type="spellStart"/>
            <w:r w:rsidRPr="0000763B">
              <w:t>Алкены</w:t>
            </w:r>
            <w:proofErr w:type="spellEnd"/>
            <w:r w:rsidRPr="0000763B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691C19" w:rsidRDefault="0000763B" w:rsidP="008B13CA">
            <w:pPr>
              <w:jc w:val="center"/>
            </w:pPr>
            <w:r>
              <w:t>2</w:t>
            </w:r>
          </w:p>
        </w:tc>
      </w:tr>
      <w:tr w:rsidR="00EA4970" w:rsidTr="00E33D4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Default="0000763B" w:rsidP="00691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00763B" w:rsidRDefault="00EA4970" w:rsidP="00AA1EC8">
            <w:pPr>
              <w:pStyle w:val="ad"/>
              <w:snapToGrid w:val="0"/>
              <w:jc w:val="left"/>
            </w:pPr>
            <w:proofErr w:type="spellStart"/>
            <w:r w:rsidRPr="0000763B">
              <w:t>Алкадиены</w:t>
            </w:r>
            <w:proofErr w:type="spellEnd"/>
            <w:r w:rsidRPr="0000763B">
              <w:t>. Каучуки.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691C19" w:rsidRDefault="0000763B" w:rsidP="008B13CA">
            <w:pPr>
              <w:jc w:val="center"/>
            </w:pPr>
            <w:r>
              <w:t>1</w:t>
            </w:r>
          </w:p>
        </w:tc>
      </w:tr>
      <w:tr w:rsidR="00EA4970" w:rsidTr="00EA4970">
        <w:trPr>
          <w:trHeight w:val="12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Default="0000763B" w:rsidP="00691C19">
            <w:pPr>
              <w:jc w:val="center"/>
            </w:pPr>
            <w:r>
              <w:t>8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00763B" w:rsidRDefault="00EA4970" w:rsidP="00AA1EC8">
            <w:pPr>
              <w:pStyle w:val="ad"/>
              <w:snapToGrid w:val="0"/>
              <w:jc w:val="left"/>
            </w:pPr>
            <w:proofErr w:type="spellStart"/>
            <w:r w:rsidRPr="0000763B">
              <w:t>Алкины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691C19" w:rsidRDefault="0000763B" w:rsidP="00691C19">
            <w:pPr>
              <w:jc w:val="center"/>
            </w:pPr>
            <w:r>
              <w:t>1</w:t>
            </w:r>
          </w:p>
        </w:tc>
      </w:tr>
      <w:tr w:rsidR="00EA4970" w:rsidTr="00E33D4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Default="0000763B" w:rsidP="00691C19">
            <w:pPr>
              <w:jc w:val="center"/>
            </w:pPr>
            <w:r>
              <w:t>9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00763B" w:rsidRDefault="00EA4970" w:rsidP="00AA1EC8">
            <w:pPr>
              <w:pStyle w:val="ad"/>
              <w:snapToGrid w:val="0"/>
              <w:jc w:val="left"/>
            </w:pPr>
            <w:r w:rsidRPr="0000763B">
              <w:t>Арены.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691C19" w:rsidRDefault="0000763B" w:rsidP="00691C19">
            <w:pPr>
              <w:jc w:val="center"/>
            </w:pPr>
            <w:r>
              <w:t>1</w:t>
            </w:r>
          </w:p>
        </w:tc>
      </w:tr>
      <w:tr w:rsidR="00EA4970" w:rsidTr="00E33D4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Default="0000763B" w:rsidP="00691C19">
            <w:pPr>
              <w:jc w:val="center"/>
            </w:pPr>
            <w:r>
              <w:t>10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00763B" w:rsidRDefault="00EA4970" w:rsidP="00AA1EC8">
            <w:pPr>
              <w:pStyle w:val="ad"/>
              <w:snapToGrid w:val="0"/>
              <w:jc w:val="left"/>
            </w:pPr>
            <w:r w:rsidRPr="0000763B">
              <w:t>Природный и попутный газы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691C19" w:rsidRDefault="0000763B" w:rsidP="00691C19">
            <w:pPr>
              <w:jc w:val="center"/>
            </w:pPr>
            <w:r>
              <w:t>1</w:t>
            </w:r>
          </w:p>
        </w:tc>
      </w:tr>
      <w:tr w:rsidR="00EA4970" w:rsidTr="00E33D4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Default="0000763B" w:rsidP="00691C19">
            <w:pPr>
              <w:jc w:val="center"/>
            </w:pPr>
            <w:r>
              <w:t>11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00763B" w:rsidRDefault="00EA4970" w:rsidP="00AA1EC8">
            <w:pPr>
              <w:pStyle w:val="ad"/>
              <w:snapToGrid w:val="0"/>
              <w:jc w:val="left"/>
            </w:pPr>
            <w:r w:rsidRPr="0000763B">
              <w:t>Нефть и способы ее переработки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691C19" w:rsidRDefault="0000763B" w:rsidP="00691C19">
            <w:pPr>
              <w:jc w:val="center"/>
            </w:pPr>
            <w:r>
              <w:t>1</w:t>
            </w:r>
          </w:p>
        </w:tc>
      </w:tr>
      <w:tr w:rsidR="00EA4970" w:rsidTr="00E33D4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Default="0000763B" w:rsidP="00691C19">
            <w:pPr>
              <w:jc w:val="center"/>
            </w:pPr>
            <w:r>
              <w:t>12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00763B" w:rsidRDefault="00EA4970" w:rsidP="00AA1EC8">
            <w:pPr>
              <w:pStyle w:val="ad"/>
              <w:snapToGrid w:val="0"/>
              <w:jc w:val="left"/>
            </w:pPr>
            <w:r w:rsidRPr="0000763B">
              <w:t>Каменный уголь и его переработка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691C19" w:rsidRDefault="0000763B" w:rsidP="00691C19">
            <w:pPr>
              <w:jc w:val="center"/>
            </w:pPr>
            <w:r>
              <w:t>1</w:t>
            </w:r>
          </w:p>
        </w:tc>
      </w:tr>
      <w:tr w:rsidR="00EA4970" w:rsidTr="00E33D4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Default="0000763B" w:rsidP="00691C19">
            <w:pPr>
              <w:jc w:val="center"/>
            </w:pPr>
            <w:r>
              <w:t>13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00763B" w:rsidRDefault="00EA4970" w:rsidP="00AA1EC8">
            <w:pPr>
              <w:pStyle w:val="ad"/>
              <w:snapToGrid w:val="0"/>
              <w:jc w:val="left"/>
            </w:pPr>
            <w:r w:rsidRPr="0000763B">
              <w:t>Повторение и обобщение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691C19" w:rsidRDefault="0000763B" w:rsidP="00691C19">
            <w:pPr>
              <w:jc w:val="center"/>
            </w:pPr>
            <w:r>
              <w:t>1</w:t>
            </w:r>
          </w:p>
        </w:tc>
      </w:tr>
      <w:tr w:rsidR="00EA4970" w:rsidTr="00E33D4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Default="0000763B" w:rsidP="00691C19">
            <w:pPr>
              <w:jc w:val="center"/>
            </w:pPr>
            <w:r>
              <w:t>14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00763B" w:rsidRDefault="00EA4970" w:rsidP="00AA1EC8">
            <w:pPr>
              <w:pStyle w:val="ad"/>
              <w:snapToGrid w:val="0"/>
              <w:jc w:val="left"/>
            </w:pPr>
            <w:r w:rsidRPr="0000763B">
              <w:t>Контрольная работа №1 по теме «Теория строения органических соединений. Углеводороды»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691C19" w:rsidRDefault="0000763B" w:rsidP="00691C19">
            <w:pPr>
              <w:jc w:val="center"/>
            </w:pPr>
            <w:r>
              <w:t>1</w:t>
            </w:r>
          </w:p>
        </w:tc>
      </w:tr>
      <w:tr w:rsidR="00EA4970" w:rsidTr="00EA4970">
        <w:trPr>
          <w:trHeight w:val="9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0" w:rsidRDefault="00EA4970" w:rsidP="00691C19">
            <w:pPr>
              <w:jc w:val="center"/>
            </w:pP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0" w:rsidRPr="0000763B" w:rsidRDefault="00EA4970" w:rsidP="00EA4970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763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3. Кислород- и азотсодержащие органические соединения</w:t>
            </w:r>
            <w:r w:rsidRPr="0000763B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0" w:rsidRPr="00EA4970" w:rsidRDefault="00EA4970" w:rsidP="008B13CA">
            <w:pPr>
              <w:jc w:val="center"/>
              <w:rPr>
                <w:b/>
              </w:rPr>
            </w:pPr>
            <w:r w:rsidRPr="00EA4970">
              <w:rPr>
                <w:b/>
              </w:rPr>
              <w:t>14</w:t>
            </w:r>
          </w:p>
        </w:tc>
      </w:tr>
      <w:tr w:rsidR="00EA4970" w:rsidTr="00E33D4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Default="0000763B" w:rsidP="00691C19">
            <w:pPr>
              <w:jc w:val="center"/>
            </w:pPr>
            <w:r>
              <w:t>15-16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00763B" w:rsidRDefault="00EA4970" w:rsidP="008B13C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0763B">
              <w:rPr>
                <w:rFonts w:ascii="Times New Roman" w:hAnsi="Times New Roman"/>
                <w:bCs/>
                <w:iCs/>
                <w:sz w:val="24"/>
                <w:szCs w:val="24"/>
              </w:rPr>
              <w:t>Одноатомные спирты</w:t>
            </w:r>
            <w:r w:rsidRPr="0000763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691C19" w:rsidRDefault="0000763B" w:rsidP="00691C19">
            <w:pPr>
              <w:jc w:val="center"/>
            </w:pPr>
            <w:r>
              <w:t>2</w:t>
            </w:r>
          </w:p>
        </w:tc>
      </w:tr>
      <w:tr w:rsidR="00EA4970" w:rsidTr="00E33D4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Default="0000763B" w:rsidP="00691C19">
            <w:pPr>
              <w:jc w:val="center"/>
            </w:pPr>
            <w:r>
              <w:t>17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00763B" w:rsidRDefault="00EA4970" w:rsidP="00AA1EC8">
            <w:pPr>
              <w:pStyle w:val="ad"/>
              <w:snapToGrid w:val="0"/>
              <w:jc w:val="left"/>
              <w:rPr>
                <w:bCs/>
                <w:iCs/>
              </w:rPr>
            </w:pPr>
            <w:r w:rsidRPr="0000763B">
              <w:rPr>
                <w:bCs/>
                <w:iCs/>
              </w:rPr>
              <w:t>Многоатомные спирты.</w:t>
            </w:r>
            <w:r w:rsidRPr="0000763B">
              <w:rPr>
                <w:kern w:val="2"/>
              </w:rPr>
              <w:t xml:space="preserve"> Инструктаж   по охране труда</w:t>
            </w:r>
            <w:r w:rsidRPr="0000763B">
              <w:t xml:space="preserve"> и ТБ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691C19" w:rsidRDefault="0000763B" w:rsidP="00691C19">
            <w:pPr>
              <w:jc w:val="center"/>
            </w:pPr>
            <w:r>
              <w:t>1</w:t>
            </w:r>
          </w:p>
        </w:tc>
      </w:tr>
      <w:tr w:rsidR="00EA4970" w:rsidTr="00E33D4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Default="0000763B" w:rsidP="00691C19">
            <w:pPr>
              <w:jc w:val="center"/>
            </w:pPr>
            <w:r>
              <w:t>18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00763B" w:rsidRDefault="00EA4970" w:rsidP="00AA1EC8">
            <w:pPr>
              <w:pStyle w:val="ad"/>
              <w:snapToGrid w:val="0"/>
              <w:jc w:val="left"/>
            </w:pPr>
            <w:r w:rsidRPr="0000763B">
              <w:t xml:space="preserve">Фенол.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691C19" w:rsidRDefault="0000763B" w:rsidP="00691C19">
            <w:pPr>
              <w:jc w:val="center"/>
            </w:pPr>
            <w:r>
              <w:t>1</w:t>
            </w:r>
          </w:p>
        </w:tc>
      </w:tr>
      <w:tr w:rsidR="00EA4970" w:rsidTr="00E33D4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Default="0000763B" w:rsidP="00691C19">
            <w:pPr>
              <w:jc w:val="center"/>
            </w:pPr>
            <w:r>
              <w:t>19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00763B" w:rsidRDefault="00EA4970" w:rsidP="00AA1EC8">
            <w:pPr>
              <w:pStyle w:val="ad"/>
              <w:snapToGrid w:val="0"/>
              <w:jc w:val="left"/>
            </w:pPr>
            <w:r w:rsidRPr="0000763B">
              <w:t>Альдегиды и кетоны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691C19" w:rsidRDefault="0000763B" w:rsidP="00691C19">
            <w:pPr>
              <w:jc w:val="center"/>
            </w:pPr>
            <w:r>
              <w:t>1</w:t>
            </w:r>
          </w:p>
        </w:tc>
      </w:tr>
      <w:tr w:rsidR="00EA4970" w:rsidTr="00E33D4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Default="0000763B" w:rsidP="00691C19">
            <w:pPr>
              <w:jc w:val="center"/>
            </w:pPr>
            <w:r>
              <w:t>20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00763B" w:rsidRDefault="00EA4970" w:rsidP="00AA1EC8">
            <w:pPr>
              <w:pStyle w:val="ad"/>
              <w:snapToGrid w:val="0"/>
              <w:jc w:val="left"/>
              <w:rPr>
                <w:b/>
              </w:rPr>
            </w:pPr>
            <w:r w:rsidRPr="0000763B">
              <w:t>Карбоновые кислоты</w:t>
            </w:r>
            <w:r w:rsidRPr="0000763B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691C19" w:rsidRDefault="0000763B" w:rsidP="00691C19">
            <w:pPr>
              <w:jc w:val="center"/>
            </w:pPr>
            <w:r>
              <w:t>1</w:t>
            </w:r>
          </w:p>
        </w:tc>
      </w:tr>
      <w:tr w:rsidR="00EA4970" w:rsidTr="00E33D4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Default="0000763B" w:rsidP="00691C19">
            <w:pPr>
              <w:jc w:val="center"/>
            </w:pPr>
            <w:r>
              <w:t>21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00763B" w:rsidRDefault="00EA4970" w:rsidP="00AA1EC8">
            <w:pPr>
              <w:pStyle w:val="ad"/>
              <w:snapToGrid w:val="0"/>
              <w:jc w:val="left"/>
            </w:pPr>
            <w:r w:rsidRPr="0000763B">
              <w:t>Сложные эфиры. 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691C19" w:rsidRDefault="0000763B" w:rsidP="00691C19">
            <w:pPr>
              <w:jc w:val="center"/>
            </w:pPr>
            <w:r>
              <w:t>1</w:t>
            </w:r>
          </w:p>
        </w:tc>
      </w:tr>
      <w:tr w:rsidR="00EA4970" w:rsidTr="00E33D40">
        <w:trPr>
          <w:trHeight w:val="29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Default="0000763B" w:rsidP="00691C19">
            <w:pPr>
              <w:jc w:val="center"/>
            </w:pPr>
            <w:r>
              <w:t>22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00763B" w:rsidRDefault="00EA4970" w:rsidP="00AA1EC8">
            <w:pPr>
              <w:pStyle w:val="ad"/>
              <w:snapToGrid w:val="0"/>
              <w:jc w:val="left"/>
            </w:pPr>
            <w:r w:rsidRPr="0000763B">
              <w:rPr>
                <w:bCs/>
                <w:iCs/>
              </w:rPr>
              <w:t>Углеводы.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691C19" w:rsidRDefault="0000763B" w:rsidP="0053513F">
            <w:pPr>
              <w:jc w:val="center"/>
            </w:pPr>
            <w:r>
              <w:t>1</w:t>
            </w:r>
          </w:p>
        </w:tc>
      </w:tr>
      <w:tr w:rsidR="00EA4970" w:rsidTr="00691C19">
        <w:trPr>
          <w:trHeight w:val="30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Default="0000763B" w:rsidP="00691C19">
            <w:pPr>
              <w:jc w:val="center"/>
            </w:pPr>
            <w:r>
              <w:t>23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00763B" w:rsidRDefault="00EA4970" w:rsidP="00AA1EC8">
            <w:pPr>
              <w:pStyle w:val="ad"/>
              <w:snapToGrid w:val="0"/>
              <w:jc w:val="left"/>
            </w:pPr>
            <w:r w:rsidRPr="0000763B">
              <w:t>Амины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691C19" w:rsidRDefault="0000763B" w:rsidP="00285014">
            <w:pPr>
              <w:jc w:val="center"/>
            </w:pPr>
            <w:r>
              <w:t>1</w:t>
            </w:r>
          </w:p>
        </w:tc>
      </w:tr>
      <w:tr w:rsidR="00EA4970" w:rsidTr="00691C19">
        <w:trPr>
          <w:trHeight w:val="29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Default="0000763B" w:rsidP="00691C19">
            <w:pPr>
              <w:jc w:val="center"/>
            </w:pPr>
            <w:r>
              <w:t>24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00763B" w:rsidRDefault="00EA4970" w:rsidP="00AA1EC8">
            <w:pPr>
              <w:pStyle w:val="ad"/>
              <w:snapToGrid w:val="0"/>
              <w:jc w:val="left"/>
            </w:pPr>
            <w:r w:rsidRPr="0000763B">
              <w:rPr>
                <w:bCs/>
                <w:iCs/>
              </w:rPr>
              <w:t>Аминокислоты.</w:t>
            </w:r>
            <w:r w:rsidRPr="0000763B">
              <w:t xml:space="preserve"> Белки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691C19" w:rsidRDefault="0000763B" w:rsidP="00285014">
            <w:pPr>
              <w:jc w:val="center"/>
            </w:pPr>
            <w:r>
              <w:t>1</w:t>
            </w:r>
          </w:p>
        </w:tc>
      </w:tr>
      <w:tr w:rsidR="00EA4970" w:rsidTr="00691C19">
        <w:trPr>
          <w:trHeight w:val="29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Default="0000763B" w:rsidP="00691C19">
            <w:pPr>
              <w:jc w:val="center"/>
            </w:pPr>
            <w:r>
              <w:t>25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A911B0" w:rsidRDefault="00EA4970" w:rsidP="00AA1EC8">
            <w:pPr>
              <w:pStyle w:val="ad"/>
              <w:snapToGrid w:val="0"/>
              <w:jc w:val="left"/>
            </w:pPr>
            <w:r w:rsidRPr="00A911B0">
              <w:t>Генетическая связь между классами органических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691C19" w:rsidRDefault="0000763B" w:rsidP="00285014">
            <w:pPr>
              <w:jc w:val="center"/>
            </w:pPr>
            <w:r>
              <w:t>1</w:t>
            </w:r>
          </w:p>
        </w:tc>
      </w:tr>
      <w:tr w:rsidR="00EA4970" w:rsidTr="00691C19">
        <w:trPr>
          <w:trHeight w:val="19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Default="0000763B" w:rsidP="00691C19">
            <w:pPr>
              <w:jc w:val="center"/>
            </w:pPr>
            <w:r>
              <w:t>26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A911B0" w:rsidRDefault="00EA4970" w:rsidP="00AA1EC8">
            <w:pPr>
              <w:pStyle w:val="ad"/>
              <w:snapToGrid w:val="0"/>
              <w:jc w:val="left"/>
              <w:rPr>
                <w:b/>
                <w:bCs/>
                <w:iCs/>
              </w:rPr>
            </w:pPr>
            <w:r w:rsidRPr="00A911B0">
              <w:t>Практическая работа №1 «Идентификация органических соединений»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691C19" w:rsidRDefault="0000763B" w:rsidP="00285014">
            <w:pPr>
              <w:jc w:val="center"/>
            </w:pPr>
            <w:r>
              <w:t>1</w:t>
            </w:r>
          </w:p>
        </w:tc>
      </w:tr>
      <w:tr w:rsidR="00EA4970" w:rsidTr="00691C19">
        <w:trPr>
          <w:trHeight w:val="23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Default="0000763B" w:rsidP="00691C19">
            <w:pPr>
              <w:jc w:val="center"/>
            </w:pPr>
            <w:r>
              <w:lastRenderedPageBreak/>
              <w:t>27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A911B0" w:rsidRDefault="00EA4970" w:rsidP="00AA1EC8">
            <w:pPr>
              <w:pStyle w:val="ad"/>
              <w:snapToGrid w:val="0"/>
              <w:jc w:val="left"/>
            </w:pPr>
            <w:r w:rsidRPr="00A911B0">
              <w:t>Повторение и обобщение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691C19" w:rsidRDefault="0000763B" w:rsidP="00285014">
            <w:pPr>
              <w:jc w:val="center"/>
            </w:pPr>
            <w:r>
              <w:t>1</w:t>
            </w:r>
          </w:p>
        </w:tc>
      </w:tr>
      <w:tr w:rsidR="00EA4970" w:rsidTr="00691C19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Default="0000763B" w:rsidP="00691C19">
            <w:pPr>
              <w:jc w:val="center"/>
            </w:pPr>
            <w:r>
              <w:t>28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A911B0" w:rsidRDefault="00EA4970" w:rsidP="00AA1EC8">
            <w:pPr>
              <w:pStyle w:val="ad"/>
              <w:snapToGrid w:val="0"/>
              <w:jc w:val="left"/>
            </w:pPr>
            <w:r w:rsidRPr="00A911B0">
              <w:t>Контрольная работа №2 по теме «</w:t>
            </w:r>
            <w:r w:rsidRPr="00A911B0">
              <w:rPr>
                <w:bCs/>
                <w:iCs/>
              </w:rPr>
              <w:t>Кислород- и азотсодержащие органические соединения</w:t>
            </w:r>
            <w:r w:rsidRPr="00A911B0"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691C19" w:rsidRDefault="0000763B" w:rsidP="00285014">
            <w:pPr>
              <w:jc w:val="center"/>
            </w:pPr>
            <w:r>
              <w:t>1</w:t>
            </w:r>
          </w:p>
        </w:tc>
      </w:tr>
      <w:tr w:rsidR="00EA4970" w:rsidTr="00691C19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Default="00EA4970" w:rsidP="00691C19">
            <w:pPr>
              <w:jc w:val="center"/>
            </w:pP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257FAA" w:rsidRDefault="00EA4970" w:rsidP="00EA497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1B0">
              <w:rPr>
                <w:b/>
              </w:rPr>
              <w:t>4. Органическая химия и общество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0" w:rsidRPr="00EA4970" w:rsidRDefault="0000763B" w:rsidP="0028501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0763B" w:rsidTr="00691C19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3B" w:rsidRDefault="0000763B" w:rsidP="00691C19">
            <w:pPr>
              <w:jc w:val="center"/>
            </w:pPr>
            <w:r>
              <w:t>29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3B" w:rsidRPr="00A911B0" w:rsidRDefault="0000763B" w:rsidP="00AA1EC8">
            <w:pPr>
              <w:pStyle w:val="ad"/>
              <w:snapToGrid w:val="0"/>
              <w:jc w:val="left"/>
            </w:pPr>
            <w:r w:rsidRPr="00A911B0">
              <w:t>Биотехнология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3B" w:rsidRPr="00691C19" w:rsidRDefault="0000763B" w:rsidP="00285014">
            <w:pPr>
              <w:jc w:val="center"/>
            </w:pPr>
            <w:r>
              <w:t>1</w:t>
            </w:r>
          </w:p>
        </w:tc>
      </w:tr>
      <w:tr w:rsidR="0000763B" w:rsidTr="00691C19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3B" w:rsidRDefault="0000763B" w:rsidP="00691C19">
            <w:pPr>
              <w:jc w:val="center"/>
            </w:pPr>
            <w:r>
              <w:t>30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3B" w:rsidRPr="00A911B0" w:rsidRDefault="0000763B" w:rsidP="00AA1EC8">
            <w:pPr>
              <w:pStyle w:val="ad"/>
              <w:snapToGrid w:val="0"/>
              <w:jc w:val="left"/>
            </w:pPr>
            <w:r w:rsidRPr="00A911B0">
              <w:t>Полимеры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3B" w:rsidRPr="00691C19" w:rsidRDefault="0000763B" w:rsidP="00285014">
            <w:pPr>
              <w:jc w:val="center"/>
            </w:pPr>
            <w:r>
              <w:t>1</w:t>
            </w:r>
          </w:p>
        </w:tc>
      </w:tr>
      <w:tr w:rsidR="0000763B" w:rsidTr="00691C19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3B" w:rsidRDefault="0000763B" w:rsidP="00691C19">
            <w:pPr>
              <w:jc w:val="center"/>
            </w:pPr>
            <w:r>
              <w:t>31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3B" w:rsidRPr="00A911B0" w:rsidRDefault="0000763B" w:rsidP="00AA1EC8">
            <w:pPr>
              <w:pStyle w:val="ad"/>
              <w:snapToGrid w:val="0"/>
              <w:jc w:val="left"/>
            </w:pPr>
            <w:r w:rsidRPr="00A911B0">
              <w:t>Синтетические полимеры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3B" w:rsidRPr="00691C19" w:rsidRDefault="0000763B" w:rsidP="00285014">
            <w:pPr>
              <w:jc w:val="center"/>
            </w:pPr>
            <w:r>
              <w:t>1</w:t>
            </w:r>
          </w:p>
        </w:tc>
      </w:tr>
      <w:tr w:rsidR="0000763B" w:rsidTr="00E33D4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3B" w:rsidRDefault="0000763B" w:rsidP="00691C19">
            <w:pPr>
              <w:jc w:val="center"/>
            </w:pPr>
            <w:r>
              <w:t>32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3B" w:rsidRPr="00A911B0" w:rsidRDefault="0000763B" w:rsidP="00AA1EC8">
            <w:pPr>
              <w:pStyle w:val="ad"/>
              <w:snapToGrid w:val="0"/>
              <w:jc w:val="left"/>
              <w:rPr>
                <w:b/>
              </w:rPr>
            </w:pPr>
            <w:r w:rsidRPr="00A911B0">
              <w:t>Практическая работа №2 «Распознавание пластмасс и волокон»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3B" w:rsidRPr="00691C19" w:rsidRDefault="0000763B" w:rsidP="00285014">
            <w:pPr>
              <w:jc w:val="center"/>
            </w:pPr>
            <w:r>
              <w:t>1</w:t>
            </w:r>
          </w:p>
        </w:tc>
      </w:tr>
      <w:tr w:rsidR="0000763B" w:rsidTr="00E33D4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3B" w:rsidRDefault="0000763B" w:rsidP="00691C19">
            <w:pPr>
              <w:jc w:val="center"/>
            </w:pPr>
            <w:r>
              <w:t>33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3B" w:rsidRPr="00A911B0" w:rsidRDefault="0000763B" w:rsidP="00AA1EC8">
            <w:pPr>
              <w:pStyle w:val="ad"/>
              <w:snapToGrid w:val="0"/>
              <w:jc w:val="left"/>
            </w:pPr>
            <w:r>
              <w:t>Повторение и обобщение курса. Подведение итогов учебного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3B" w:rsidRPr="00691C19" w:rsidRDefault="0000763B" w:rsidP="00285014">
            <w:pPr>
              <w:jc w:val="center"/>
            </w:pPr>
            <w:r>
              <w:t>1</w:t>
            </w:r>
          </w:p>
        </w:tc>
      </w:tr>
      <w:tr w:rsidR="0000763B" w:rsidTr="00E33D40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3B" w:rsidRDefault="0000763B" w:rsidP="00691C19">
            <w:pPr>
              <w:jc w:val="center"/>
            </w:pPr>
            <w:r>
              <w:t>34-35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3B" w:rsidRPr="0000763B" w:rsidRDefault="0000763B" w:rsidP="0000763B">
            <w:pPr>
              <w:pStyle w:val="ad"/>
              <w:snapToGrid w:val="0"/>
              <w:jc w:val="center"/>
              <w:rPr>
                <w:b/>
              </w:rPr>
            </w:pPr>
            <w:r w:rsidRPr="0000763B">
              <w:rPr>
                <w:b/>
              </w:rPr>
              <w:t>Резервное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3B" w:rsidRPr="0000763B" w:rsidRDefault="0000763B" w:rsidP="00285014">
            <w:pPr>
              <w:jc w:val="center"/>
              <w:rPr>
                <w:b/>
              </w:rPr>
            </w:pPr>
            <w:r w:rsidRPr="0000763B">
              <w:rPr>
                <w:b/>
              </w:rPr>
              <w:t>2</w:t>
            </w:r>
          </w:p>
        </w:tc>
      </w:tr>
      <w:tr w:rsidR="0000763B" w:rsidTr="0000763B">
        <w:trPr>
          <w:trHeight w:val="25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63B" w:rsidRDefault="0000763B" w:rsidP="00691C19">
            <w:pPr>
              <w:pStyle w:val="11"/>
              <w:jc w:val="center"/>
            </w:pPr>
            <w:r w:rsidRPr="00257FA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63B" w:rsidRPr="00257FAA" w:rsidRDefault="0000763B" w:rsidP="0053513F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63B" w:rsidRPr="00691C19" w:rsidRDefault="0000763B" w:rsidP="0000763B">
            <w:pPr>
              <w:jc w:val="center"/>
            </w:pPr>
            <w:r>
              <w:rPr>
                <w:b/>
              </w:rPr>
              <w:t>35</w:t>
            </w:r>
          </w:p>
        </w:tc>
      </w:tr>
    </w:tbl>
    <w:p w:rsidR="007F2898" w:rsidRDefault="007F2898" w:rsidP="007F2898">
      <w:pPr>
        <w:jc w:val="center"/>
      </w:pPr>
    </w:p>
    <w:p w:rsidR="007F2898" w:rsidRDefault="007F2898" w:rsidP="007F2898">
      <w:pPr>
        <w:pStyle w:val="a6"/>
        <w:spacing w:before="0" w:beforeAutospacing="0" w:after="0" w:afterAutospacing="0"/>
        <w:jc w:val="both"/>
        <w:textAlignment w:val="top"/>
      </w:pPr>
    </w:p>
    <w:p w:rsidR="00285014" w:rsidRPr="004B4C71" w:rsidRDefault="004B4C71" w:rsidP="004B4C71">
      <w:pPr>
        <w:pStyle w:val="a6"/>
        <w:tabs>
          <w:tab w:val="left" w:pos="1386"/>
          <w:tab w:val="center" w:pos="4819"/>
        </w:tabs>
        <w:spacing w:before="0" w:beforeAutospacing="0" w:after="0" w:afterAutospacing="0"/>
        <w:jc w:val="center"/>
        <w:textAlignment w:val="top"/>
        <w:rPr>
          <w:b/>
        </w:rPr>
      </w:pPr>
      <w:r w:rsidRPr="004B4C71">
        <w:rPr>
          <w:b/>
        </w:rPr>
        <w:t>5. Календарно-тематическое планирование</w:t>
      </w:r>
    </w:p>
    <w:p w:rsidR="003B364D" w:rsidRPr="006B1292" w:rsidRDefault="003B364D" w:rsidP="003B364D">
      <w:pPr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"/>
        <w:gridCol w:w="6556"/>
        <w:gridCol w:w="992"/>
        <w:gridCol w:w="709"/>
        <w:gridCol w:w="709"/>
      </w:tblGrid>
      <w:tr w:rsidR="003B364D" w:rsidTr="00CE68C1">
        <w:trPr>
          <w:trHeight w:val="3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64D" w:rsidRDefault="003B364D" w:rsidP="00CE68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64D" w:rsidRPr="00170448" w:rsidRDefault="003B364D" w:rsidP="00CE68C1">
            <w:pPr>
              <w:jc w:val="center"/>
              <w:rPr>
                <w:b/>
                <w:bCs/>
              </w:rPr>
            </w:pPr>
            <w:r w:rsidRPr="00170448">
              <w:rPr>
                <w:b/>
                <w:bCs/>
              </w:rPr>
              <w:t>Наименование разделов и тем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64D" w:rsidRPr="003B364D" w:rsidRDefault="003B364D" w:rsidP="00CE68C1">
            <w:pPr>
              <w:jc w:val="center"/>
              <w:rPr>
                <w:b/>
                <w:bCs/>
              </w:rPr>
            </w:pPr>
            <w:r w:rsidRPr="003B364D">
              <w:rPr>
                <w:b/>
                <w:bCs/>
              </w:rPr>
              <w:t>Кол-во часов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64D" w:rsidRPr="003B364D" w:rsidRDefault="003B364D" w:rsidP="00CE68C1">
            <w:pPr>
              <w:jc w:val="center"/>
              <w:rPr>
                <w:b/>
                <w:bCs/>
              </w:rPr>
            </w:pPr>
            <w:r w:rsidRPr="003B364D">
              <w:rPr>
                <w:b/>
                <w:bCs/>
              </w:rPr>
              <w:t xml:space="preserve">Дата </w:t>
            </w:r>
            <w:proofErr w:type="spellStart"/>
            <w:r w:rsidRPr="003B364D">
              <w:rPr>
                <w:b/>
                <w:bCs/>
              </w:rPr>
              <w:t>провед</w:t>
            </w:r>
            <w:proofErr w:type="spellEnd"/>
          </w:p>
        </w:tc>
      </w:tr>
      <w:tr w:rsidR="0068075D" w:rsidTr="003B364D">
        <w:trPr>
          <w:trHeight w:val="17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  <w:rPr>
                <w:b/>
                <w:bCs/>
              </w:rPr>
            </w:pP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75D" w:rsidRPr="0000763B" w:rsidRDefault="0068075D" w:rsidP="00AA1EC8">
            <w:pPr>
              <w:jc w:val="center"/>
              <w:rPr>
                <w:b/>
              </w:rPr>
            </w:pPr>
            <w:r w:rsidRPr="0000763B">
              <w:rPr>
                <w:b/>
              </w:rPr>
              <w:t>1. Строение и классификация органических веществ.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75D" w:rsidRPr="00EA4970" w:rsidRDefault="0068075D" w:rsidP="00AA1EC8">
            <w:pPr>
              <w:jc w:val="center"/>
              <w:rPr>
                <w:b/>
                <w:bCs/>
              </w:rPr>
            </w:pPr>
            <w:r w:rsidRPr="00EA4970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75D" w:rsidRPr="003B364D" w:rsidRDefault="0068075D" w:rsidP="00CE68C1">
            <w:pPr>
              <w:jc w:val="center"/>
              <w:rPr>
                <w:b/>
                <w:bCs/>
                <w:sz w:val="20"/>
                <w:szCs w:val="20"/>
              </w:rPr>
            </w:pPr>
            <w:r w:rsidRPr="003B364D">
              <w:rPr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75D" w:rsidRPr="003B364D" w:rsidRDefault="0068075D" w:rsidP="00CE68C1">
            <w:pPr>
              <w:jc w:val="center"/>
              <w:rPr>
                <w:b/>
                <w:bCs/>
                <w:sz w:val="20"/>
                <w:szCs w:val="20"/>
              </w:rPr>
            </w:pPr>
            <w:r w:rsidRPr="003B364D">
              <w:rPr>
                <w:b/>
                <w:bCs/>
                <w:sz w:val="20"/>
                <w:szCs w:val="20"/>
              </w:rPr>
              <w:t>Факт</w:t>
            </w:r>
          </w:p>
        </w:tc>
      </w:tr>
      <w:tr w:rsidR="0068075D" w:rsidTr="003B364D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00763B" w:rsidRDefault="0068075D" w:rsidP="00AA1EC8">
            <w:pPr>
              <w:rPr>
                <w:b/>
              </w:rPr>
            </w:pPr>
            <w:r w:rsidRPr="0000763B">
              <w:t>Предмет органической химии</w:t>
            </w:r>
            <w:r w:rsidRPr="0000763B">
              <w:rPr>
                <w:kern w:val="2"/>
              </w:rPr>
              <w:t xml:space="preserve"> Инструктаж   по охране труда и ТБ.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00763B" w:rsidRDefault="0068075D" w:rsidP="00AA1EC8">
            <w:pPr>
              <w:pStyle w:val="ad"/>
              <w:snapToGrid w:val="0"/>
              <w:jc w:val="left"/>
              <w:rPr>
                <w:b/>
                <w:bCs/>
                <w:iCs/>
              </w:rPr>
            </w:pPr>
            <w:r w:rsidRPr="0000763B">
              <w:rPr>
                <w:bCs/>
                <w:iCs/>
              </w:rPr>
              <w:t xml:space="preserve">Основные положения теории химического строения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00763B" w:rsidRDefault="00AC7480" w:rsidP="00AC7480">
            <w:pPr>
              <w:pStyle w:val="11"/>
              <w:tabs>
                <w:tab w:val="left" w:pos="720"/>
                <w:tab w:val="center" w:pos="3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68075D" w:rsidRPr="0000763B">
              <w:rPr>
                <w:rFonts w:ascii="Times New Roman" w:hAnsi="Times New Roman"/>
                <w:b/>
                <w:sz w:val="24"/>
                <w:szCs w:val="24"/>
              </w:rPr>
              <w:t>2. Углеводороды и их природные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EA4970" w:rsidRDefault="0068075D" w:rsidP="00AA1EC8">
            <w:pPr>
              <w:jc w:val="center"/>
              <w:rPr>
                <w:b/>
              </w:rPr>
            </w:pPr>
            <w:r w:rsidRPr="00EA4970">
              <w:rPr>
                <w:b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3-4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00763B" w:rsidRDefault="0068075D" w:rsidP="00AA1EC8">
            <w:pPr>
              <w:pStyle w:val="ad"/>
              <w:snapToGrid w:val="0"/>
              <w:jc w:val="left"/>
            </w:pPr>
            <w:proofErr w:type="spellStart"/>
            <w:r w:rsidRPr="0000763B">
              <w:t>Алканы</w:t>
            </w:r>
            <w:proofErr w:type="spellEnd"/>
            <w:r w:rsidRPr="0000763B"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AD0F7F" w:rsidRDefault="0068075D" w:rsidP="00AA1EC8">
            <w:pPr>
              <w:jc w:val="center"/>
              <w:rPr>
                <w:bCs/>
              </w:rPr>
            </w:pPr>
            <w:r>
              <w:rPr>
                <w:bCs/>
              </w:rPr>
              <w:t>5-6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00763B" w:rsidRDefault="0068075D" w:rsidP="00AA1EC8">
            <w:pPr>
              <w:pStyle w:val="ad"/>
              <w:snapToGrid w:val="0"/>
              <w:jc w:val="left"/>
            </w:pPr>
            <w:proofErr w:type="spellStart"/>
            <w:r w:rsidRPr="0000763B">
              <w:t>Алкены</w:t>
            </w:r>
            <w:proofErr w:type="spellEnd"/>
            <w:r w:rsidRPr="0000763B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00763B" w:rsidRDefault="0068075D" w:rsidP="00AA1EC8">
            <w:pPr>
              <w:pStyle w:val="ad"/>
              <w:snapToGrid w:val="0"/>
              <w:jc w:val="left"/>
            </w:pPr>
            <w:proofErr w:type="spellStart"/>
            <w:r w:rsidRPr="0000763B">
              <w:t>Алкадиены</w:t>
            </w:r>
            <w:proofErr w:type="spellEnd"/>
            <w:r w:rsidRPr="0000763B">
              <w:t>. Каучуки.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CE68C1">
            <w:pPr>
              <w:jc w:val="center"/>
            </w:pPr>
          </w:p>
        </w:tc>
      </w:tr>
      <w:tr w:rsidR="0068075D" w:rsidTr="0068075D">
        <w:trPr>
          <w:trHeight w:val="256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8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00763B" w:rsidRDefault="0068075D" w:rsidP="00AA1EC8">
            <w:pPr>
              <w:pStyle w:val="ad"/>
              <w:snapToGrid w:val="0"/>
              <w:jc w:val="left"/>
            </w:pPr>
            <w:proofErr w:type="spellStart"/>
            <w:r w:rsidRPr="0000763B">
              <w:t>Алкины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00763B" w:rsidRDefault="0068075D" w:rsidP="00AA1EC8">
            <w:pPr>
              <w:pStyle w:val="ad"/>
              <w:snapToGrid w:val="0"/>
              <w:jc w:val="left"/>
            </w:pPr>
            <w:r w:rsidRPr="0000763B">
              <w:t>Арены.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10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00763B" w:rsidRDefault="0068075D" w:rsidP="00AA1EC8">
            <w:pPr>
              <w:pStyle w:val="ad"/>
              <w:snapToGrid w:val="0"/>
              <w:jc w:val="left"/>
            </w:pPr>
            <w:r w:rsidRPr="0000763B">
              <w:t>Природный и попутный газы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11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00763B" w:rsidRDefault="0068075D" w:rsidP="00AA1EC8">
            <w:pPr>
              <w:pStyle w:val="ad"/>
              <w:snapToGrid w:val="0"/>
              <w:jc w:val="left"/>
            </w:pPr>
            <w:r w:rsidRPr="0000763B">
              <w:t>Нефть и способы ее переработки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12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00763B" w:rsidRDefault="0068075D" w:rsidP="00AA1EC8">
            <w:pPr>
              <w:pStyle w:val="ad"/>
              <w:snapToGrid w:val="0"/>
              <w:jc w:val="left"/>
            </w:pPr>
            <w:r w:rsidRPr="0000763B">
              <w:t>Каменный уголь и его переработка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13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00763B" w:rsidRDefault="0068075D" w:rsidP="00AA1EC8">
            <w:pPr>
              <w:pStyle w:val="ad"/>
              <w:snapToGrid w:val="0"/>
              <w:jc w:val="left"/>
            </w:pPr>
            <w:r w:rsidRPr="0000763B">
              <w:t>Повторение и обобщение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14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00763B" w:rsidRDefault="0068075D" w:rsidP="00AA1EC8">
            <w:pPr>
              <w:pStyle w:val="ad"/>
              <w:snapToGrid w:val="0"/>
              <w:jc w:val="left"/>
            </w:pPr>
            <w:r w:rsidRPr="0000763B">
              <w:t>Контрольная работа №1 по теме «Теория строения органических соединений. Углеводороды»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68075D">
        <w:trPr>
          <w:trHeight w:val="73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75D" w:rsidRPr="0000763B" w:rsidRDefault="0068075D" w:rsidP="00AA1EC8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763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3. Кислород- и азотсодержащие органические соединения</w:t>
            </w:r>
            <w:r w:rsidRPr="0000763B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75D" w:rsidRPr="00EA4970" w:rsidRDefault="0068075D" w:rsidP="00AA1EC8">
            <w:pPr>
              <w:jc w:val="center"/>
              <w:rPr>
                <w:b/>
              </w:rPr>
            </w:pPr>
            <w:r w:rsidRPr="00EA4970">
              <w:rPr>
                <w:b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75D" w:rsidRPr="00691C19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75D" w:rsidRPr="00691C19" w:rsidRDefault="0068075D" w:rsidP="00CE68C1">
            <w:pPr>
              <w:jc w:val="center"/>
            </w:pPr>
          </w:p>
        </w:tc>
      </w:tr>
      <w:tr w:rsidR="0068075D" w:rsidTr="003B364D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15-16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00763B" w:rsidRDefault="0068075D" w:rsidP="00AA1EC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0763B">
              <w:rPr>
                <w:rFonts w:ascii="Times New Roman" w:hAnsi="Times New Roman"/>
                <w:bCs/>
                <w:iCs/>
                <w:sz w:val="24"/>
                <w:szCs w:val="24"/>
              </w:rPr>
              <w:t>Одноатомные спирты</w:t>
            </w:r>
            <w:r w:rsidRPr="0000763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17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00763B" w:rsidRDefault="0068075D" w:rsidP="00AA1EC8">
            <w:pPr>
              <w:pStyle w:val="ad"/>
              <w:snapToGrid w:val="0"/>
              <w:jc w:val="left"/>
              <w:rPr>
                <w:bCs/>
                <w:iCs/>
              </w:rPr>
            </w:pPr>
            <w:r w:rsidRPr="0000763B">
              <w:rPr>
                <w:bCs/>
                <w:iCs/>
              </w:rPr>
              <w:t>Многоатомные спирты.</w:t>
            </w:r>
            <w:r w:rsidRPr="0000763B">
              <w:rPr>
                <w:kern w:val="2"/>
              </w:rPr>
              <w:t xml:space="preserve"> Инструктаж   по охране труда</w:t>
            </w:r>
            <w:r w:rsidRPr="0000763B">
              <w:t xml:space="preserve"> и ТБ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18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00763B" w:rsidRDefault="0068075D" w:rsidP="00AA1EC8">
            <w:pPr>
              <w:pStyle w:val="ad"/>
              <w:snapToGrid w:val="0"/>
              <w:jc w:val="left"/>
            </w:pPr>
            <w:r w:rsidRPr="0000763B">
              <w:t xml:space="preserve">Фенол.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19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00763B" w:rsidRDefault="0068075D" w:rsidP="00AA1EC8">
            <w:pPr>
              <w:pStyle w:val="ad"/>
              <w:snapToGrid w:val="0"/>
              <w:jc w:val="left"/>
            </w:pPr>
            <w:r w:rsidRPr="0000763B">
              <w:t>Альдегиды и кетоны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20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00763B" w:rsidRDefault="0068075D" w:rsidP="00AA1EC8">
            <w:pPr>
              <w:pStyle w:val="ad"/>
              <w:snapToGrid w:val="0"/>
              <w:jc w:val="left"/>
              <w:rPr>
                <w:b/>
              </w:rPr>
            </w:pPr>
            <w:r w:rsidRPr="0000763B">
              <w:t>Карбоновые кислоты</w:t>
            </w:r>
            <w:r w:rsidRPr="0000763B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21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00763B" w:rsidRDefault="0068075D" w:rsidP="00AA1EC8">
            <w:pPr>
              <w:pStyle w:val="ad"/>
              <w:snapToGrid w:val="0"/>
              <w:jc w:val="left"/>
            </w:pPr>
            <w:r w:rsidRPr="0000763B">
              <w:t>Сложные эфиры. 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rPr>
          <w:trHeight w:val="297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22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00763B" w:rsidRDefault="0068075D" w:rsidP="00AA1EC8">
            <w:pPr>
              <w:pStyle w:val="ad"/>
              <w:snapToGrid w:val="0"/>
              <w:jc w:val="left"/>
            </w:pPr>
            <w:r w:rsidRPr="0000763B">
              <w:rPr>
                <w:bCs/>
                <w:iCs/>
              </w:rPr>
              <w:t>Углеводы.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CE68C1">
            <w:pPr>
              <w:jc w:val="center"/>
            </w:pPr>
          </w:p>
        </w:tc>
      </w:tr>
      <w:tr w:rsidR="0068075D" w:rsidTr="003B364D">
        <w:trPr>
          <w:trHeight w:val="30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23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00763B" w:rsidRDefault="0068075D" w:rsidP="00AA1EC8">
            <w:pPr>
              <w:pStyle w:val="ad"/>
              <w:snapToGrid w:val="0"/>
              <w:jc w:val="left"/>
            </w:pPr>
            <w:r w:rsidRPr="0000763B">
              <w:t>Амины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rPr>
          <w:trHeight w:val="297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24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00763B" w:rsidRDefault="0068075D" w:rsidP="00AA1EC8">
            <w:pPr>
              <w:pStyle w:val="ad"/>
              <w:snapToGrid w:val="0"/>
              <w:jc w:val="left"/>
            </w:pPr>
            <w:r w:rsidRPr="0000763B">
              <w:rPr>
                <w:bCs/>
                <w:iCs/>
              </w:rPr>
              <w:t>Аминокислоты.</w:t>
            </w:r>
            <w:r w:rsidRPr="0000763B">
              <w:t xml:space="preserve"> Белки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rPr>
          <w:trHeight w:val="297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25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A911B0" w:rsidRDefault="0068075D" w:rsidP="00AA1EC8">
            <w:pPr>
              <w:pStyle w:val="ad"/>
              <w:snapToGrid w:val="0"/>
              <w:jc w:val="left"/>
            </w:pPr>
            <w:r w:rsidRPr="00A911B0">
              <w:t>Генетическая связь между классами органических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rPr>
          <w:trHeight w:val="197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26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A911B0" w:rsidRDefault="0068075D" w:rsidP="00AA1EC8">
            <w:pPr>
              <w:pStyle w:val="ad"/>
              <w:snapToGrid w:val="0"/>
              <w:jc w:val="left"/>
              <w:rPr>
                <w:b/>
                <w:bCs/>
                <w:iCs/>
              </w:rPr>
            </w:pPr>
            <w:r w:rsidRPr="00A911B0">
              <w:t>Практическая работа №1 «Идентификация органических соединений»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rPr>
          <w:trHeight w:val="23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27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A911B0" w:rsidRDefault="0068075D" w:rsidP="00AA1EC8">
            <w:pPr>
              <w:pStyle w:val="ad"/>
              <w:snapToGrid w:val="0"/>
              <w:jc w:val="left"/>
            </w:pPr>
            <w:r w:rsidRPr="00A911B0">
              <w:t>Повторение и обобщение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28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A911B0" w:rsidRDefault="0068075D" w:rsidP="00AA1EC8">
            <w:pPr>
              <w:pStyle w:val="ad"/>
              <w:snapToGrid w:val="0"/>
              <w:jc w:val="left"/>
            </w:pPr>
            <w:r w:rsidRPr="00A911B0">
              <w:t>Контрольная работа №2 по теме «</w:t>
            </w:r>
            <w:r w:rsidRPr="00A911B0">
              <w:rPr>
                <w:bCs/>
                <w:iCs/>
              </w:rPr>
              <w:t>Кислород- и азотсодержащие органические соединения</w:t>
            </w:r>
            <w:r w:rsidRPr="00A911B0"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AC7480" w:rsidRDefault="0068075D" w:rsidP="00AA1EC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480">
              <w:rPr>
                <w:rFonts w:ascii="Times New Roman" w:hAnsi="Times New Roman"/>
                <w:b/>
                <w:sz w:val="24"/>
                <w:szCs w:val="24"/>
              </w:rPr>
              <w:t>4. Органическая химия и общество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EA4970" w:rsidRDefault="0068075D" w:rsidP="00AA1EC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29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A911B0" w:rsidRDefault="0068075D" w:rsidP="00AA1EC8">
            <w:pPr>
              <w:pStyle w:val="ad"/>
              <w:snapToGrid w:val="0"/>
              <w:jc w:val="left"/>
            </w:pPr>
            <w:r w:rsidRPr="00A911B0">
              <w:t>Биотехнология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30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A911B0" w:rsidRDefault="0068075D" w:rsidP="00AA1EC8">
            <w:pPr>
              <w:pStyle w:val="ad"/>
              <w:snapToGrid w:val="0"/>
              <w:jc w:val="left"/>
            </w:pPr>
            <w:r w:rsidRPr="00A911B0">
              <w:t>Полимеры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31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A911B0" w:rsidRDefault="0068075D" w:rsidP="00AA1EC8">
            <w:pPr>
              <w:pStyle w:val="ad"/>
              <w:snapToGrid w:val="0"/>
              <w:jc w:val="left"/>
            </w:pPr>
            <w:r w:rsidRPr="00A911B0">
              <w:t>Синтетические полимеры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32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A911B0" w:rsidRDefault="0068075D" w:rsidP="00AA1EC8">
            <w:pPr>
              <w:pStyle w:val="ad"/>
              <w:snapToGrid w:val="0"/>
              <w:jc w:val="left"/>
              <w:rPr>
                <w:b/>
              </w:rPr>
            </w:pPr>
            <w:r w:rsidRPr="00A911B0">
              <w:t>Практическая работа №2 «Распознавание пластмасс и волокон»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33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A911B0" w:rsidRDefault="0068075D" w:rsidP="00AA1EC8">
            <w:pPr>
              <w:pStyle w:val="ad"/>
              <w:snapToGrid w:val="0"/>
              <w:jc w:val="left"/>
            </w:pPr>
            <w:r>
              <w:t>Повторение и обобщение курса. Подведение итогов учебного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691C19" w:rsidRDefault="0068075D" w:rsidP="00AA1E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3B364D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AA1EC8">
            <w:pPr>
              <w:jc w:val="center"/>
            </w:pPr>
            <w:r>
              <w:t>34-35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00763B" w:rsidRDefault="0068075D" w:rsidP="00AA1EC8">
            <w:pPr>
              <w:pStyle w:val="ad"/>
              <w:snapToGrid w:val="0"/>
              <w:jc w:val="center"/>
              <w:rPr>
                <w:b/>
              </w:rPr>
            </w:pPr>
            <w:r w:rsidRPr="0000763B">
              <w:rPr>
                <w:b/>
              </w:rPr>
              <w:t>Резервное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Pr="0000763B" w:rsidRDefault="0068075D" w:rsidP="00AA1EC8">
            <w:pPr>
              <w:jc w:val="center"/>
              <w:rPr>
                <w:b/>
              </w:rPr>
            </w:pPr>
            <w:r w:rsidRPr="0000763B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  <w:tr w:rsidR="0068075D" w:rsidTr="0068075D">
        <w:trPr>
          <w:trHeight w:val="12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pStyle w:val="11"/>
              <w:jc w:val="center"/>
            </w:pPr>
            <w:r w:rsidRPr="00257FA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75D" w:rsidRPr="00257FAA" w:rsidRDefault="0068075D" w:rsidP="00CE68C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75D" w:rsidRPr="00691C19" w:rsidRDefault="0068075D" w:rsidP="0068075D">
            <w:pPr>
              <w:jc w:val="center"/>
            </w:pPr>
            <w:r>
              <w:rPr>
                <w:b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75D" w:rsidRDefault="0068075D" w:rsidP="00CE68C1">
            <w:pPr>
              <w:jc w:val="center"/>
            </w:pPr>
          </w:p>
        </w:tc>
      </w:tr>
    </w:tbl>
    <w:p w:rsidR="003B364D" w:rsidRDefault="003B364D" w:rsidP="003B364D">
      <w:pPr>
        <w:jc w:val="center"/>
      </w:pPr>
    </w:p>
    <w:p w:rsidR="003B364D" w:rsidRDefault="003B364D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7F2898" w:rsidRPr="00285014" w:rsidRDefault="007F2898" w:rsidP="00285014">
      <w:pPr>
        <w:pStyle w:val="a6"/>
        <w:tabs>
          <w:tab w:val="left" w:pos="1386"/>
          <w:tab w:val="center" w:pos="4819"/>
        </w:tabs>
        <w:spacing w:before="0" w:beforeAutospacing="0" w:after="0" w:afterAutospacing="0"/>
        <w:jc w:val="center"/>
        <w:textAlignment w:val="top"/>
        <w:rPr>
          <w:b/>
        </w:rPr>
      </w:pPr>
      <w:r w:rsidRPr="00285014">
        <w:rPr>
          <w:b/>
        </w:rPr>
        <w:lastRenderedPageBreak/>
        <w:t>Лист вне</w:t>
      </w:r>
      <w:r w:rsidR="001F2FB7">
        <w:rPr>
          <w:b/>
        </w:rPr>
        <w:t>сения изменений и дополнений в р</w:t>
      </w:r>
      <w:r w:rsidRPr="00285014">
        <w:rPr>
          <w:b/>
        </w:rPr>
        <w:t>абочую программу</w:t>
      </w:r>
    </w:p>
    <w:p w:rsidR="007F2898" w:rsidRDefault="007F2898" w:rsidP="007F2898">
      <w:pPr>
        <w:pStyle w:val="a6"/>
        <w:spacing w:before="0" w:beforeAutospacing="0" w:after="0" w:afterAutospacing="0"/>
        <w:jc w:val="center"/>
        <w:textAlignment w:val="top"/>
      </w:pPr>
    </w:p>
    <w:p w:rsidR="007F2898" w:rsidRDefault="00285014" w:rsidP="007F2898">
      <w:pPr>
        <w:pStyle w:val="a6"/>
        <w:spacing w:before="0" w:beforeAutospacing="0" w:after="0" w:afterAutospacing="0"/>
        <w:jc w:val="center"/>
        <w:textAlignment w:val="top"/>
        <w:rPr>
          <w:b/>
        </w:rPr>
      </w:pPr>
      <w:r w:rsidRPr="001F2FB7">
        <w:rPr>
          <w:b/>
        </w:rPr>
        <w:t>по предмету химия</w:t>
      </w:r>
    </w:p>
    <w:p w:rsidR="001F2FB7" w:rsidRPr="001F2FB7" w:rsidRDefault="001F2FB7" w:rsidP="007F2898">
      <w:pPr>
        <w:pStyle w:val="a6"/>
        <w:spacing w:before="0" w:beforeAutospacing="0" w:after="0" w:afterAutospacing="0"/>
        <w:jc w:val="center"/>
        <w:textAlignment w:val="top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2463"/>
        <w:gridCol w:w="2464"/>
        <w:gridCol w:w="2464"/>
      </w:tblGrid>
      <w:tr w:rsidR="007F2898" w:rsidRPr="00911AEB" w:rsidTr="00E33D40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  <w:r>
              <w:t>Дата внесения изменений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  <w:r>
              <w:t>Характеристика изменений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  <w:r>
              <w:t>Реквизиты документа, которым закреплено изменение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  <w:r>
              <w:t>Причина изменений</w:t>
            </w:r>
          </w:p>
        </w:tc>
      </w:tr>
      <w:tr w:rsidR="007F2898" w:rsidRPr="00911AEB" w:rsidTr="00E33D40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</w:tr>
      <w:tr w:rsidR="007F2898" w:rsidRPr="00911AEB" w:rsidTr="00E33D40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</w:tr>
      <w:tr w:rsidR="007F2898" w:rsidRPr="00911AEB" w:rsidTr="00E33D40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</w:tr>
      <w:tr w:rsidR="007F2898" w:rsidRPr="00911AEB" w:rsidTr="00E33D40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</w:tr>
      <w:tr w:rsidR="007F2898" w:rsidRPr="00911AEB" w:rsidTr="00E33D40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</w:tr>
      <w:tr w:rsidR="007F2898" w:rsidRPr="00911AEB" w:rsidTr="00E33D40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98" w:rsidRDefault="007F2898" w:rsidP="00E33D40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</w:tr>
    </w:tbl>
    <w:p w:rsidR="007F2898" w:rsidRDefault="007F2898" w:rsidP="007F2898">
      <w:pPr>
        <w:pStyle w:val="a6"/>
        <w:spacing w:before="0" w:beforeAutospacing="0" w:after="0" w:afterAutospacing="0"/>
        <w:jc w:val="center"/>
        <w:textAlignment w:val="top"/>
      </w:pPr>
    </w:p>
    <w:p w:rsidR="007F2898" w:rsidRDefault="007F2898" w:rsidP="007F2898">
      <w:pPr>
        <w:pStyle w:val="a6"/>
        <w:spacing w:before="0" w:beforeAutospacing="0" w:after="0" w:afterAutospacing="0"/>
        <w:jc w:val="both"/>
        <w:textAlignment w:val="top"/>
      </w:pPr>
    </w:p>
    <w:p w:rsidR="007F2898" w:rsidRDefault="007F2898" w:rsidP="007F2898">
      <w:pPr>
        <w:pStyle w:val="a6"/>
        <w:spacing w:before="0" w:beforeAutospacing="0" w:after="0" w:afterAutospacing="0"/>
        <w:jc w:val="both"/>
        <w:textAlignment w:val="top"/>
      </w:pPr>
    </w:p>
    <w:p w:rsidR="007F2898" w:rsidRDefault="007F2898" w:rsidP="007F2898"/>
    <w:p w:rsidR="007F2898" w:rsidRDefault="007F2898" w:rsidP="007F2898">
      <w:pPr>
        <w:jc w:val="center"/>
      </w:pPr>
    </w:p>
    <w:p w:rsidR="007F2898" w:rsidRDefault="007F2898" w:rsidP="007F2898">
      <w:pPr>
        <w:jc w:val="center"/>
      </w:pPr>
    </w:p>
    <w:p w:rsidR="007F2898" w:rsidRDefault="007F2898" w:rsidP="007F2898">
      <w:pPr>
        <w:jc w:val="center"/>
      </w:pPr>
    </w:p>
    <w:p w:rsidR="007F2898" w:rsidRDefault="007F2898" w:rsidP="007F2898"/>
    <w:p w:rsidR="007F2898" w:rsidRDefault="007F2898" w:rsidP="007F2898">
      <w:pPr>
        <w:ind w:firstLine="567"/>
        <w:rPr>
          <w:b/>
          <w:sz w:val="28"/>
          <w:szCs w:val="28"/>
          <w:u w:val="single"/>
        </w:rPr>
      </w:pPr>
    </w:p>
    <w:p w:rsidR="007F2898" w:rsidRDefault="007F2898" w:rsidP="007F2898">
      <w:pPr>
        <w:rPr>
          <w:sz w:val="28"/>
          <w:szCs w:val="28"/>
        </w:rPr>
      </w:pPr>
    </w:p>
    <w:p w:rsidR="007F2898" w:rsidRDefault="007F2898" w:rsidP="007F2898">
      <w:pPr>
        <w:rPr>
          <w:sz w:val="28"/>
          <w:szCs w:val="28"/>
        </w:rPr>
      </w:pPr>
    </w:p>
    <w:p w:rsidR="007F2898" w:rsidRDefault="007F2898" w:rsidP="007F2898">
      <w:pPr>
        <w:rPr>
          <w:sz w:val="28"/>
          <w:szCs w:val="28"/>
        </w:rPr>
      </w:pPr>
    </w:p>
    <w:p w:rsidR="007F2898" w:rsidRDefault="007F2898" w:rsidP="007F2898">
      <w:pPr>
        <w:rPr>
          <w:sz w:val="28"/>
          <w:szCs w:val="28"/>
        </w:rPr>
      </w:pPr>
    </w:p>
    <w:p w:rsidR="007F2898" w:rsidRDefault="007F2898" w:rsidP="007F2898">
      <w:pPr>
        <w:rPr>
          <w:sz w:val="28"/>
          <w:szCs w:val="28"/>
        </w:rPr>
      </w:pPr>
    </w:p>
    <w:p w:rsidR="007F2898" w:rsidRDefault="007F2898" w:rsidP="007F2898">
      <w:pPr>
        <w:rPr>
          <w:sz w:val="28"/>
          <w:szCs w:val="28"/>
        </w:rPr>
      </w:pPr>
    </w:p>
    <w:p w:rsidR="007F2898" w:rsidRDefault="007F2898" w:rsidP="007F2898">
      <w:pPr>
        <w:rPr>
          <w:sz w:val="28"/>
          <w:szCs w:val="28"/>
        </w:rPr>
      </w:pPr>
    </w:p>
    <w:p w:rsidR="007F2898" w:rsidRDefault="007F2898" w:rsidP="007F2898">
      <w:pPr>
        <w:pStyle w:val="podzag1"/>
      </w:pPr>
    </w:p>
    <w:p w:rsidR="004426E7" w:rsidRPr="007D4A52" w:rsidRDefault="004426E7" w:rsidP="007D4A52">
      <w:pPr>
        <w:tabs>
          <w:tab w:val="left" w:pos="2000"/>
        </w:tabs>
      </w:pPr>
      <w:bookmarkStart w:id="0" w:name="_GoBack"/>
      <w:bookmarkEnd w:id="0"/>
    </w:p>
    <w:sectPr w:rsidR="004426E7" w:rsidRPr="007D4A52" w:rsidSect="0020114C">
      <w:footerReference w:type="default" r:id="rId8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DFC" w:rsidRDefault="00EB5DFC" w:rsidP="0020114C">
      <w:r>
        <w:separator/>
      </w:r>
    </w:p>
  </w:endnote>
  <w:endnote w:type="continuationSeparator" w:id="0">
    <w:p w:rsidR="00EB5DFC" w:rsidRDefault="00EB5DFC" w:rsidP="0020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269781"/>
      <w:docPartObj>
        <w:docPartGallery w:val="Page Numbers (Bottom of Page)"/>
        <w:docPartUnique/>
      </w:docPartObj>
    </w:sdtPr>
    <w:sdtEndPr/>
    <w:sdtContent>
      <w:p w:rsidR="004B4F9B" w:rsidRDefault="00AC7480">
        <w:pPr>
          <w:pStyle w:val="ab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D4A5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B4F9B" w:rsidRDefault="004B4F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DFC" w:rsidRDefault="00EB5DFC" w:rsidP="0020114C">
      <w:r>
        <w:separator/>
      </w:r>
    </w:p>
  </w:footnote>
  <w:footnote w:type="continuationSeparator" w:id="0">
    <w:p w:rsidR="00EB5DFC" w:rsidRDefault="00EB5DFC" w:rsidP="00201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023F0"/>
    <w:multiLevelType w:val="multilevel"/>
    <w:tmpl w:val="DDA20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A7C97"/>
    <w:multiLevelType w:val="multilevel"/>
    <w:tmpl w:val="10E0B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369B7"/>
    <w:multiLevelType w:val="multilevel"/>
    <w:tmpl w:val="B95EC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2483A77"/>
    <w:multiLevelType w:val="hybridMultilevel"/>
    <w:tmpl w:val="D4241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94C21"/>
    <w:multiLevelType w:val="hybridMultilevel"/>
    <w:tmpl w:val="809C5A9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5124DA"/>
    <w:multiLevelType w:val="multilevel"/>
    <w:tmpl w:val="1572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0C4489"/>
    <w:multiLevelType w:val="multilevel"/>
    <w:tmpl w:val="F31C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C345C"/>
    <w:multiLevelType w:val="multilevel"/>
    <w:tmpl w:val="F26E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536D86"/>
    <w:multiLevelType w:val="hybridMultilevel"/>
    <w:tmpl w:val="E5EAD9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D4702F"/>
    <w:multiLevelType w:val="hybridMultilevel"/>
    <w:tmpl w:val="09648754"/>
    <w:lvl w:ilvl="0" w:tplc="D2908F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0"/>
  </w:num>
  <w:num w:numId="6">
    <w:abstractNumId w:val="11"/>
  </w:num>
  <w:num w:numId="7">
    <w:abstractNumId w:val="1"/>
  </w:num>
  <w:num w:numId="8">
    <w:abstractNumId w:val="2"/>
  </w:num>
  <w:num w:numId="9">
    <w:abstractNumId w:val="0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66E0"/>
    <w:rsid w:val="000029B8"/>
    <w:rsid w:val="0000763B"/>
    <w:rsid w:val="00013BD8"/>
    <w:rsid w:val="000217F5"/>
    <w:rsid w:val="0003038A"/>
    <w:rsid w:val="00033052"/>
    <w:rsid w:val="0003465A"/>
    <w:rsid w:val="0004298B"/>
    <w:rsid w:val="00047C62"/>
    <w:rsid w:val="000738F3"/>
    <w:rsid w:val="00083028"/>
    <w:rsid w:val="00084F68"/>
    <w:rsid w:val="000967A4"/>
    <w:rsid w:val="000B258C"/>
    <w:rsid w:val="000B4BBB"/>
    <w:rsid w:val="000C1C97"/>
    <w:rsid w:val="000C7D78"/>
    <w:rsid w:val="000E0227"/>
    <w:rsid w:val="000E114F"/>
    <w:rsid w:val="000F219D"/>
    <w:rsid w:val="001105E2"/>
    <w:rsid w:val="00116600"/>
    <w:rsid w:val="001577F6"/>
    <w:rsid w:val="00163025"/>
    <w:rsid w:val="0016725D"/>
    <w:rsid w:val="001728CA"/>
    <w:rsid w:val="0018257B"/>
    <w:rsid w:val="00184897"/>
    <w:rsid w:val="00187B89"/>
    <w:rsid w:val="00196960"/>
    <w:rsid w:val="0019768D"/>
    <w:rsid w:val="001D2E2C"/>
    <w:rsid w:val="001F2FB7"/>
    <w:rsid w:val="0020114C"/>
    <w:rsid w:val="00210F53"/>
    <w:rsid w:val="00212D31"/>
    <w:rsid w:val="00224285"/>
    <w:rsid w:val="002366E0"/>
    <w:rsid w:val="0024377B"/>
    <w:rsid w:val="00247FC5"/>
    <w:rsid w:val="00257E36"/>
    <w:rsid w:val="002630D9"/>
    <w:rsid w:val="002818FD"/>
    <w:rsid w:val="00284C95"/>
    <w:rsid w:val="00285014"/>
    <w:rsid w:val="0029113E"/>
    <w:rsid w:val="002A559F"/>
    <w:rsid w:val="002B6261"/>
    <w:rsid w:val="002D29A5"/>
    <w:rsid w:val="002D3687"/>
    <w:rsid w:val="002D7A3F"/>
    <w:rsid w:val="002E2FE7"/>
    <w:rsid w:val="002F6175"/>
    <w:rsid w:val="00315233"/>
    <w:rsid w:val="00344242"/>
    <w:rsid w:val="00355584"/>
    <w:rsid w:val="00362F64"/>
    <w:rsid w:val="00370FB3"/>
    <w:rsid w:val="003B364D"/>
    <w:rsid w:val="003B5DB4"/>
    <w:rsid w:val="003C18C6"/>
    <w:rsid w:val="003C680E"/>
    <w:rsid w:val="003D5426"/>
    <w:rsid w:val="003D7245"/>
    <w:rsid w:val="003F10F4"/>
    <w:rsid w:val="003F71B6"/>
    <w:rsid w:val="00422398"/>
    <w:rsid w:val="004326C9"/>
    <w:rsid w:val="004426E7"/>
    <w:rsid w:val="004B4C71"/>
    <w:rsid w:val="004B4F9B"/>
    <w:rsid w:val="004C3ECF"/>
    <w:rsid w:val="004E3BE4"/>
    <w:rsid w:val="00507929"/>
    <w:rsid w:val="00512F74"/>
    <w:rsid w:val="0053311B"/>
    <w:rsid w:val="0053513F"/>
    <w:rsid w:val="00567ED1"/>
    <w:rsid w:val="005751D1"/>
    <w:rsid w:val="00580788"/>
    <w:rsid w:val="00590918"/>
    <w:rsid w:val="0059448E"/>
    <w:rsid w:val="00595FCD"/>
    <w:rsid w:val="005B24BD"/>
    <w:rsid w:val="005B43D5"/>
    <w:rsid w:val="005C0DFE"/>
    <w:rsid w:val="005D6FFF"/>
    <w:rsid w:val="005D71AC"/>
    <w:rsid w:val="005E076A"/>
    <w:rsid w:val="00604263"/>
    <w:rsid w:val="00611A2F"/>
    <w:rsid w:val="00622748"/>
    <w:rsid w:val="00626909"/>
    <w:rsid w:val="00653A04"/>
    <w:rsid w:val="00656D87"/>
    <w:rsid w:val="00661205"/>
    <w:rsid w:val="00662C33"/>
    <w:rsid w:val="00670A45"/>
    <w:rsid w:val="00677817"/>
    <w:rsid w:val="0068075D"/>
    <w:rsid w:val="00686E0E"/>
    <w:rsid w:val="006876D2"/>
    <w:rsid w:val="00691C19"/>
    <w:rsid w:val="00693B49"/>
    <w:rsid w:val="006A2DF2"/>
    <w:rsid w:val="006B492A"/>
    <w:rsid w:val="006B6E59"/>
    <w:rsid w:val="006C5325"/>
    <w:rsid w:val="006D0200"/>
    <w:rsid w:val="006D16D6"/>
    <w:rsid w:val="006E147A"/>
    <w:rsid w:val="006E713C"/>
    <w:rsid w:val="006F0521"/>
    <w:rsid w:val="006F2B16"/>
    <w:rsid w:val="00703EF2"/>
    <w:rsid w:val="00716153"/>
    <w:rsid w:val="00720113"/>
    <w:rsid w:val="0073058B"/>
    <w:rsid w:val="00731D6B"/>
    <w:rsid w:val="00754B91"/>
    <w:rsid w:val="007628A7"/>
    <w:rsid w:val="00784531"/>
    <w:rsid w:val="007851D2"/>
    <w:rsid w:val="007923E3"/>
    <w:rsid w:val="007A62AB"/>
    <w:rsid w:val="007D4A52"/>
    <w:rsid w:val="007F2898"/>
    <w:rsid w:val="00832DB7"/>
    <w:rsid w:val="00833A84"/>
    <w:rsid w:val="008526A9"/>
    <w:rsid w:val="008652A6"/>
    <w:rsid w:val="00881AD4"/>
    <w:rsid w:val="008A6623"/>
    <w:rsid w:val="008B13CA"/>
    <w:rsid w:val="008B28F6"/>
    <w:rsid w:val="008B580F"/>
    <w:rsid w:val="008C0EFB"/>
    <w:rsid w:val="008C2F18"/>
    <w:rsid w:val="008C75E7"/>
    <w:rsid w:val="008E20DB"/>
    <w:rsid w:val="008F7418"/>
    <w:rsid w:val="00996123"/>
    <w:rsid w:val="009A7ACD"/>
    <w:rsid w:val="009B306E"/>
    <w:rsid w:val="009B5627"/>
    <w:rsid w:val="009C5BDE"/>
    <w:rsid w:val="009D0499"/>
    <w:rsid w:val="009D7568"/>
    <w:rsid w:val="00A04C31"/>
    <w:rsid w:val="00A134AF"/>
    <w:rsid w:val="00A311E5"/>
    <w:rsid w:val="00A327AD"/>
    <w:rsid w:val="00A36866"/>
    <w:rsid w:val="00A41C05"/>
    <w:rsid w:val="00A84B4A"/>
    <w:rsid w:val="00A914E3"/>
    <w:rsid w:val="00AA1ABF"/>
    <w:rsid w:val="00AA6A47"/>
    <w:rsid w:val="00AC50D8"/>
    <w:rsid w:val="00AC5C94"/>
    <w:rsid w:val="00AC7480"/>
    <w:rsid w:val="00AD0890"/>
    <w:rsid w:val="00AE32D4"/>
    <w:rsid w:val="00AF0F4D"/>
    <w:rsid w:val="00B01107"/>
    <w:rsid w:val="00B01215"/>
    <w:rsid w:val="00B052C9"/>
    <w:rsid w:val="00B06997"/>
    <w:rsid w:val="00B269C7"/>
    <w:rsid w:val="00B34EBD"/>
    <w:rsid w:val="00B42531"/>
    <w:rsid w:val="00B91DF4"/>
    <w:rsid w:val="00BB7239"/>
    <w:rsid w:val="00BD639B"/>
    <w:rsid w:val="00C02FB6"/>
    <w:rsid w:val="00C3162A"/>
    <w:rsid w:val="00C36353"/>
    <w:rsid w:val="00C770EE"/>
    <w:rsid w:val="00C8086B"/>
    <w:rsid w:val="00CB1BB3"/>
    <w:rsid w:val="00CC5BDA"/>
    <w:rsid w:val="00CC7A32"/>
    <w:rsid w:val="00CD78CA"/>
    <w:rsid w:val="00CE50C7"/>
    <w:rsid w:val="00CE68C1"/>
    <w:rsid w:val="00CF337F"/>
    <w:rsid w:val="00D17DA6"/>
    <w:rsid w:val="00D22308"/>
    <w:rsid w:val="00D2675C"/>
    <w:rsid w:val="00D4606D"/>
    <w:rsid w:val="00D47FC5"/>
    <w:rsid w:val="00D50E70"/>
    <w:rsid w:val="00D61725"/>
    <w:rsid w:val="00D86E10"/>
    <w:rsid w:val="00D90565"/>
    <w:rsid w:val="00DA3060"/>
    <w:rsid w:val="00DC08B9"/>
    <w:rsid w:val="00DC7DD5"/>
    <w:rsid w:val="00E01823"/>
    <w:rsid w:val="00E03E74"/>
    <w:rsid w:val="00E212D2"/>
    <w:rsid w:val="00E2184D"/>
    <w:rsid w:val="00E33D40"/>
    <w:rsid w:val="00E35C2C"/>
    <w:rsid w:val="00E37C55"/>
    <w:rsid w:val="00E60939"/>
    <w:rsid w:val="00E74B0B"/>
    <w:rsid w:val="00E966C8"/>
    <w:rsid w:val="00EA4970"/>
    <w:rsid w:val="00EA705D"/>
    <w:rsid w:val="00EA75D4"/>
    <w:rsid w:val="00EA7C8B"/>
    <w:rsid w:val="00EB5DFC"/>
    <w:rsid w:val="00EE35BC"/>
    <w:rsid w:val="00F136F7"/>
    <w:rsid w:val="00F16505"/>
    <w:rsid w:val="00F252B3"/>
    <w:rsid w:val="00F459B8"/>
    <w:rsid w:val="00F80B11"/>
    <w:rsid w:val="00F94C5C"/>
    <w:rsid w:val="00F96CE0"/>
    <w:rsid w:val="00FC2007"/>
    <w:rsid w:val="00FD11AB"/>
    <w:rsid w:val="00FD74E2"/>
    <w:rsid w:val="00F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34BAF7F3-A2B2-4E2B-B0A6-791F327E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28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F28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7F2898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289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F289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F28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unhideWhenUsed/>
    <w:rsid w:val="007F289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F2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Plain Text"/>
    <w:basedOn w:val="a"/>
    <w:link w:val="a4"/>
    <w:rsid w:val="007F2898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7F2898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Emphasis"/>
    <w:qFormat/>
    <w:rsid w:val="007F2898"/>
    <w:rPr>
      <w:i/>
      <w:iCs/>
    </w:rPr>
  </w:style>
  <w:style w:type="paragraph" w:customStyle="1" w:styleId="podzag1">
    <w:name w:val="podzag_1"/>
    <w:basedOn w:val="a"/>
    <w:rsid w:val="007F2898"/>
    <w:pPr>
      <w:spacing w:before="100" w:beforeAutospacing="1" w:after="100" w:afterAutospacing="1"/>
      <w:jc w:val="center"/>
    </w:pPr>
    <w:rPr>
      <w:sz w:val="31"/>
      <w:szCs w:val="31"/>
    </w:rPr>
  </w:style>
  <w:style w:type="paragraph" w:styleId="a6">
    <w:name w:val="Normal (Web)"/>
    <w:basedOn w:val="a"/>
    <w:uiPriority w:val="99"/>
    <w:unhideWhenUsed/>
    <w:rsid w:val="007F2898"/>
    <w:pPr>
      <w:spacing w:before="100" w:beforeAutospacing="1" w:after="100" w:afterAutospacing="1"/>
    </w:pPr>
  </w:style>
  <w:style w:type="paragraph" w:customStyle="1" w:styleId="11">
    <w:name w:val="Без интервала1"/>
    <w:rsid w:val="008B13CA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162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162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2011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01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011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1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A6623"/>
    <w:pPr>
      <w:spacing w:before="100" w:beforeAutospacing="1" w:after="100" w:afterAutospacing="1"/>
    </w:pPr>
  </w:style>
  <w:style w:type="character" w:customStyle="1" w:styleId="c0">
    <w:name w:val="c0"/>
    <w:rsid w:val="008A6623"/>
  </w:style>
  <w:style w:type="character" w:customStyle="1" w:styleId="c23">
    <w:name w:val="c23"/>
    <w:rsid w:val="008A6623"/>
  </w:style>
  <w:style w:type="character" w:customStyle="1" w:styleId="c10">
    <w:name w:val="c10"/>
    <w:rsid w:val="00EA4970"/>
  </w:style>
  <w:style w:type="paragraph" w:customStyle="1" w:styleId="c38">
    <w:name w:val="c38"/>
    <w:basedOn w:val="a"/>
    <w:rsid w:val="00EA4970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EA4970"/>
    <w:pPr>
      <w:jc w:val="both"/>
    </w:pPr>
  </w:style>
  <w:style w:type="character" w:customStyle="1" w:styleId="ae">
    <w:name w:val="Основной текст Знак"/>
    <w:basedOn w:val="a0"/>
    <w:link w:val="ad"/>
    <w:rsid w:val="00EA49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C77F6-2197-4F1F-A312-BAD48C0C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3277</Words>
  <Characters>18681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Партизанская 13 а</dc:creator>
  <cp:lastModifiedBy>Партизанская 13 а</cp:lastModifiedBy>
  <cp:revision>5</cp:revision>
  <cp:lastPrinted>2019-11-14T12:48:00Z</cp:lastPrinted>
  <dcterms:created xsi:type="dcterms:W3CDTF">2020-09-13T10:29:00Z</dcterms:created>
  <dcterms:modified xsi:type="dcterms:W3CDTF">2020-10-14T01:14:00Z</dcterms:modified>
</cp:coreProperties>
</file>